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CDEB3E" w14:textId="77777777" w:rsidR="00201E85" w:rsidRPr="00354C52" w:rsidRDefault="00201E85" w:rsidP="00201E85">
      <w:pPr>
        <w:spacing w:before="240"/>
        <w:jc w:val="center"/>
        <w:rPr>
          <w:b/>
          <w:bCs/>
        </w:rPr>
      </w:pPr>
      <w:r w:rsidRPr="00354C52">
        <w:rPr>
          <w:rFonts w:ascii="Arial" w:hAnsi="Arial" w:cs="Arial"/>
          <w:noProof/>
        </w:rPr>
        <w:drawing>
          <wp:anchor distT="0" distB="0" distL="114300" distR="114300" simplePos="0" relativeHeight="251658240" behindDoc="0" locked="0" layoutInCell="1" allowOverlap="1" wp14:anchorId="634E2ABB" wp14:editId="2D3B429D">
            <wp:simplePos x="0" y="0"/>
            <wp:positionH relativeFrom="margin">
              <wp:posOffset>2990850</wp:posOffset>
            </wp:positionH>
            <wp:positionV relativeFrom="paragraph">
              <wp:posOffset>-152400</wp:posOffset>
            </wp:positionV>
            <wp:extent cx="819150" cy="819150"/>
            <wp:effectExtent l="0" t="0" r="0" b="0"/>
            <wp:wrapTopAndBottom/>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819150" cy="819150"/>
                    </a:xfrm>
                    <a:prstGeom prst="rect">
                      <a:avLst/>
                    </a:prstGeom>
                    <a:noFill/>
                  </pic:spPr>
                </pic:pic>
              </a:graphicData>
            </a:graphic>
            <wp14:sizeRelH relativeFrom="page">
              <wp14:pctWidth>0</wp14:pctWidth>
            </wp14:sizeRelH>
            <wp14:sizeRelV relativeFrom="page">
              <wp14:pctHeight>0</wp14:pctHeight>
            </wp14:sizeRelV>
          </wp:anchor>
        </w:drawing>
      </w:r>
      <w:r w:rsidRPr="00354C52">
        <w:rPr>
          <w:b/>
          <w:bCs/>
        </w:rPr>
        <w:t>STATE OF HAWAII</w:t>
      </w:r>
    </w:p>
    <w:p w14:paraId="1BC6A5F2" w14:textId="77777777" w:rsidR="00201E85" w:rsidRPr="00354C52" w:rsidRDefault="00201E85" w:rsidP="00201E85">
      <w:pPr>
        <w:pStyle w:val="Header"/>
        <w:jc w:val="center"/>
        <w:rPr>
          <w:rFonts w:ascii="Arial Narrow" w:hAnsi="Arial Narrow"/>
          <w:b/>
          <w:bCs/>
          <w:sz w:val="20"/>
          <w:szCs w:val="20"/>
        </w:rPr>
      </w:pPr>
      <w:r w:rsidRPr="00354C52">
        <w:rPr>
          <w:rFonts w:ascii="Arial Narrow" w:hAnsi="Arial Narrow"/>
          <w:b/>
          <w:bCs/>
          <w:sz w:val="20"/>
          <w:szCs w:val="20"/>
        </w:rPr>
        <w:t>DEPARTMENT OF HEATLH</w:t>
      </w:r>
    </w:p>
    <w:p w14:paraId="2ED8ECD0"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ADULT MENTAL HEALTH DIVISION</w:t>
      </w:r>
    </w:p>
    <w:p w14:paraId="5301AE5E"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HAWAII STATE HOSPITAL</w:t>
      </w:r>
    </w:p>
    <w:p w14:paraId="028B3EF1"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45-710 KEA'AHALA ROAD</w:t>
      </w:r>
    </w:p>
    <w:p w14:paraId="32FA6185"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KANEOHE, HI 96744</w:t>
      </w:r>
    </w:p>
    <w:p w14:paraId="4A7BE71C" w14:textId="77777777" w:rsidR="00201E85" w:rsidRPr="00354C52" w:rsidRDefault="00201E85" w:rsidP="00201E85">
      <w:pPr>
        <w:jc w:val="center"/>
        <w:rPr>
          <w:szCs w:val="24"/>
        </w:rPr>
      </w:pPr>
    </w:p>
    <w:p w14:paraId="5172E6CD" w14:textId="77777777" w:rsidR="006D2F6A" w:rsidRDefault="006D2F6A" w:rsidP="00201E85">
      <w:pPr>
        <w:jc w:val="center"/>
        <w:rPr>
          <w:rFonts w:ascii="Times New Roman" w:hAnsi="Times New Roman" w:cs="Times New Roman"/>
          <w:szCs w:val="24"/>
        </w:rPr>
      </w:pPr>
    </w:p>
    <w:p w14:paraId="627FF081" w14:textId="55A90D5F" w:rsidR="00201E85" w:rsidRDefault="00694421" w:rsidP="00201E85">
      <w:pPr>
        <w:jc w:val="center"/>
        <w:rPr>
          <w:rFonts w:ascii="Times New Roman" w:hAnsi="Times New Roman" w:cs="Times New Roman"/>
          <w:szCs w:val="24"/>
        </w:rPr>
      </w:pPr>
      <w:r>
        <w:rPr>
          <w:rFonts w:ascii="Times New Roman" w:hAnsi="Times New Roman" w:cs="Times New Roman"/>
          <w:szCs w:val="24"/>
        </w:rPr>
        <w:t>HIePRO SOLICITATION</w:t>
      </w:r>
    </w:p>
    <w:p w14:paraId="58E9ED9C" w14:textId="6BDFFC61" w:rsidR="00201ED0" w:rsidRDefault="007B030D" w:rsidP="002E0947">
      <w:pPr>
        <w:jc w:val="center"/>
        <w:rPr>
          <w:rFonts w:ascii="Times New Roman" w:hAnsi="Times New Roman" w:cs="Times New Roman"/>
          <w:szCs w:val="24"/>
        </w:rPr>
      </w:pPr>
      <w:r>
        <w:rPr>
          <w:rFonts w:ascii="Times New Roman" w:hAnsi="Times New Roman" w:cs="Times New Roman"/>
          <w:szCs w:val="24"/>
        </w:rPr>
        <w:t xml:space="preserve">REQUEST FOR QUOTES: </w:t>
      </w:r>
      <w:r w:rsidR="00694421">
        <w:rPr>
          <w:rFonts w:ascii="Times New Roman" w:hAnsi="Times New Roman" w:cs="Times New Roman"/>
          <w:szCs w:val="24"/>
        </w:rPr>
        <w:t>RFQ-</w:t>
      </w:r>
      <w:r w:rsidR="00EC76DF">
        <w:rPr>
          <w:rFonts w:ascii="Times New Roman" w:hAnsi="Times New Roman" w:cs="Times New Roman"/>
          <w:szCs w:val="24"/>
        </w:rPr>
        <w:t>HSH-</w:t>
      </w:r>
      <w:r w:rsidR="00694421">
        <w:rPr>
          <w:rFonts w:ascii="Times New Roman" w:hAnsi="Times New Roman" w:cs="Times New Roman"/>
          <w:szCs w:val="24"/>
        </w:rPr>
        <w:t>2</w:t>
      </w:r>
      <w:r w:rsidR="00DE4A2E">
        <w:rPr>
          <w:rFonts w:ascii="Times New Roman" w:hAnsi="Times New Roman" w:cs="Times New Roman"/>
          <w:szCs w:val="24"/>
        </w:rPr>
        <w:t>4</w:t>
      </w:r>
      <w:r w:rsidR="00694421">
        <w:rPr>
          <w:rFonts w:ascii="Times New Roman" w:hAnsi="Times New Roman" w:cs="Times New Roman"/>
          <w:szCs w:val="24"/>
        </w:rPr>
        <w:t>-</w:t>
      </w:r>
      <w:r w:rsidR="00EC76DF">
        <w:rPr>
          <w:rFonts w:ascii="Times New Roman" w:hAnsi="Times New Roman" w:cs="Times New Roman"/>
          <w:szCs w:val="24"/>
        </w:rPr>
        <w:t>630-00</w:t>
      </w:r>
      <w:r w:rsidR="002842BD">
        <w:rPr>
          <w:rFonts w:ascii="Times New Roman" w:hAnsi="Times New Roman" w:cs="Times New Roman"/>
          <w:szCs w:val="24"/>
        </w:rPr>
        <w:t>7</w:t>
      </w:r>
    </w:p>
    <w:p w14:paraId="3A3A4699" w14:textId="77777777" w:rsidR="008F3015" w:rsidRDefault="008F3015" w:rsidP="00201E85">
      <w:pPr>
        <w:jc w:val="center"/>
        <w:rPr>
          <w:rFonts w:ascii="Times New Roman" w:hAnsi="Times New Roman" w:cs="Times New Roman"/>
          <w:szCs w:val="24"/>
        </w:rPr>
      </w:pPr>
    </w:p>
    <w:p w14:paraId="3708FF8E" w14:textId="3F6253EB" w:rsidR="003E373D" w:rsidRPr="00354C52" w:rsidRDefault="00201ED0" w:rsidP="00201E85">
      <w:pPr>
        <w:jc w:val="center"/>
        <w:rPr>
          <w:rFonts w:ascii="Times New Roman" w:hAnsi="Times New Roman" w:cs="Times New Roman"/>
          <w:szCs w:val="24"/>
        </w:rPr>
      </w:pPr>
      <w:r>
        <w:rPr>
          <w:rFonts w:ascii="Times New Roman" w:hAnsi="Times New Roman" w:cs="Times New Roman"/>
          <w:szCs w:val="24"/>
        </w:rPr>
        <w:t>FOR</w:t>
      </w:r>
    </w:p>
    <w:p w14:paraId="0EFF05E6" w14:textId="77777777" w:rsidR="003E373D" w:rsidRPr="00354C52" w:rsidRDefault="003E373D" w:rsidP="00201E85">
      <w:pPr>
        <w:jc w:val="center"/>
        <w:rPr>
          <w:rFonts w:ascii="Times New Roman" w:hAnsi="Times New Roman" w:cs="Times New Roman"/>
          <w:szCs w:val="24"/>
        </w:rPr>
      </w:pPr>
    </w:p>
    <w:p w14:paraId="6766C8B8" w14:textId="634452B4" w:rsidR="002B69CE" w:rsidRPr="00390DEE" w:rsidRDefault="002842BD" w:rsidP="002B69CE">
      <w:pPr>
        <w:jc w:val="center"/>
        <w:rPr>
          <w:rFonts w:ascii="Times New Roman" w:hAnsi="Times New Roman" w:cs="Times New Roman"/>
        </w:rPr>
      </w:pPr>
      <w:r>
        <w:rPr>
          <w:rFonts w:ascii="Times New Roman" w:eastAsia="Times New Roman" w:hAnsi="Times New Roman" w:cs="Times New Roman"/>
        </w:rPr>
        <w:t xml:space="preserve">PEST </w:t>
      </w:r>
      <w:r w:rsidR="00754160">
        <w:rPr>
          <w:rFonts w:ascii="Times New Roman" w:eastAsia="Times New Roman" w:hAnsi="Times New Roman" w:cs="Times New Roman"/>
        </w:rPr>
        <w:t>ELIMINATION</w:t>
      </w:r>
    </w:p>
    <w:p w14:paraId="589C0DE2" w14:textId="70C290ED" w:rsidR="002B69CE" w:rsidRPr="00354C52" w:rsidRDefault="002B69CE" w:rsidP="002B69CE">
      <w:pPr>
        <w:jc w:val="center"/>
        <w:rPr>
          <w:rFonts w:ascii="Times New Roman" w:hAnsi="Times New Roman" w:cs="Times New Roman"/>
          <w:szCs w:val="24"/>
        </w:rPr>
      </w:pPr>
      <w:r w:rsidRPr="00354C52">
        <w:rPr>
          <w:rFonts w:ascii="Times New Roman" w:hAnsi="Times New Roman" w:cs="Times New Roman"/>
          <w:szCs w:val="24"/>
        </w:rPr>
        <w:t xml:space="preserve">Release: </w:t>
      </w:r>
      <w:r w:rsidR="00122FF2">
        <w:rPr>
          <w:rFonts w:ascii="Times New Roman" w:hAnsi="Times New Roman" w:cs="Times New Roman"/>
          <w:szCs w:val="24"/>
        </w:rPr>
        <w:t>July 25</w:t>
      </w:r>
      <w:r w:rsidRPr="00F768D1">
        <w:rPr>
          <w:rFonts w:ascii="Times New Roman" w:hAnsi="Times New Roman" w:cs="Times New Roman"/>
          <w:szCs w:val="24"/>
        </w:rPr>
        <w:t>, 202</w:t>
      </w:r>
      <w:r w:rsidR="008916FC" w:rsidRPr="00F768D1">
        <w:rPr>
          <w:rFonts w:ascii="Times New Roman" w:hAnsi="Times New Roman" w:cs="Times New Roman"/>
          <w:szCs w:val="24"/>
        </w:rPr>
        <w:t>3</w:t>
      </w:r>
    </w:p>
    <w:p w14:paraId="3A90E280" w14:textId="6420D38A" w:rsidR="00201E85" w:rsidRPr="00354C52" w:rsidRDefault="00201E85" w:rsidP="00201E85">
      <w:pPr>
        <w:jc w:val="center"/>
        <w:rPr>
          <w:rFonts w:ascii="Times New Roman" w:hAnsi="Times New Roman" w:cs="Times New Roman"/>
          <w:szCs w:val="24"/>
        </w:rPr>
      </w:pPr>
      <w:r w:rsidRPr="00354C52">
        <w:rPr>
          <w:rFonts w:ascii="Times New Roman" w:hAnsi="Times New Roman" w:cs="Times New Roman"/>
          <w:szCs w:val="24"/>
        </w:rPr>
        <w:t>Offer Due:</w:t>
      </w:r>
      <w:r w:rsidR="003E373D" w:rsidRPr="00354C52">
        <w:rPr>
          <w:rFonts w:ascii="Times New Roman" w:hAnsi="Times New Roman" w:cs="Times New Roman"/>
          <w:szCs w:val="24"/>
        </w:rPr>
        <w:t xml:space="preserve">  </w:t>
      </w:r>
      <w:r w:rsidR="00122FF2">
        <w:rPr>
          <w:rFonts w:ascii="Times New Roman" w:hAnsi="Times New Roman" w:cs="Times New Roman"/>
          <w:szCs w:val="24"/>
        </w:rPr>
        <w:t>August 9</w:t>
      </w:r>
      <w:r w:rsidRPr="00F768D1">
        <w:rPr>
          <w:rFonts w:ascii="Times New Roman" w:hAnsi="Times New Roman" w:cs="Times New Roman"/>
          <w:szCs w:val="24"/>
        </w:rPr>
        <w:t xml:space="preserve">, </w:t>
      </w:r>
      <w:r w:rsidR="00FE54C3" w:rsidRPr="00F768D1">
        <w:rPr>
          <w:rFonts w:ascii="Times New Roman" w:hAnsi="Times New Roman" w:cs="Times New Roman"/>
          <w:szCs w:val="24"/>
        </w:rPr>
        <w:t>202</w:t>
      </w:r>
      <w:r w:rsidR="0092116B" w:rsidRPr="00F768D1">
        <w:rPr>
          <w:rFonts w:ascii="Times New Roman" w:hAnsi="Times New Roman" w:cs="Times New Roman"/>
          <w:szCs w:val="24"/>
        </w:rPr>
        <w:t>3</w:t>
      </w:r>
      <w:r w:rsidR="00FE54C3" w:rsidRPr="00354C52">
        <w:rPr>
          <w:rFonts w:ascii="Times New Roman" w:hAnsi="Times New Roman" w:cs="Times New Roman"/>
          <w:szCs w:val="24"/>
        </w:rPr>
        <w:t>, 2</w:t>
      </w:r>
      <w:r w:rsidRPr="00354C52">
        <w:rPr>
          <w:rFonts w:ascii="Times New Roman" w:hAnsi="Times New Roman" w:cs="Times New Roman"/>
          <w:szCs w:val="24"/>
        </w:rPr>
        <w:t>:00 PM (HST)</w:t>
      </w:r>
    </w:p>
    <w:p w14:paraId="38C93085" w14:textId="10AB0878" w:rsidR="00A30CDE" w:rsidRPr="00354C52" w:rsidRDefault="00A30CDE" w:rsidP="00A30CDE">
      <w:pPr>
        <w:pStyle w:val="BodyText"/>
        <w:spacing w:before="5"/>
        <w:rPr>
          <w:rFonts w:ascii="Times New Roman" w:hAnsi="Times New Roman" w:cs="Times New Roman"/>
        </w:rPr>
      </w:pPr>
    </w:p>
    <w:p w14:paraId="0C708B62" w14:textId="77777777" w:rsidR="003E373D" w:rsidRPr="00354C52" w:rsidRDefault="003E373D" w:rsidP="00A30CDE">
      <w:pPr>
        <w:pStyle w:val="BodyText"/>
        <w:spacing w:before="5"/>
        <w:rPr>
          <w:rFonts w:ascii="Times New Roman" w:hAnsi="Times New Roman" w:cs="Times New Roman"/>
        </w:rPr>
      </w:pPr>
    </w:p>
    <w:p w14:paraId="70AA2B9B" w14:textId="6792AA15" w:rsidR="00A30CDE" w:rsidRPr="00354C52" w:rsidRDefault="003E373D" w:rsidP="00A30CDE">
      <w:pPr>
        <w:pStyle w:val="BodyText"/>
        <w:spacing w:before="5"/>
        <w:rPr>
          <w:rFonts w:ascii="Times New Roman"/>
        </w:rPr>
      </w:pPr>
      <w:r w:rsidRPr="00354C52">
        <w:rPr>
          <w:rFonts w:ascii="Times New Roman"/>
        </w:rPr>
        <w:t>Hawaii State Hospital (HSH) is seeking a contract for</w:t>
      </w:r>
      <w:r w:rsidR="00AD5396">
        <w:rPr>
          <w:rFonts w:ascii="Times New Roman"/>
        </w:rPr>
        <w:t xml:space="preserve"> </w:t>
      </w:r>
      <w:r w:rsidR="00390DEE">
        <w:rPr>
          <w:rFonts w:ascii="Times New Roman"/>
        </w:rPr>
        <w:t>the</w:t>
      </w:r>
      <w:r w:rsidR="00CC445B">
        <w:rPr>
          <w:rFonts w:ascii="Times New Roman"/>
        </w:rPr>
        <w:t xml:space="preserve"> </w:t>
      </w:r>
      <w:r w:rsidR="00CA0043">
        <w:rPr>
          <w:rFonts w:ascii="Times New Roman"/>
        </w:rPr>
        <w:t>Pest Elimination for the campus</w:t>
      </w:r>
      <w:r w:rsidR="00CC445B">
        <w:rPr>
          <w:rFonts w:ascii="Times New Roman"/>
        </w:rPr>
        <w:t xml:space="preserve"> of</w:t>
      </w:r>
      <w:r w:rsidR="00201E85" w:rsidRPr="00354C52">
        <w:rPr>
          <w:rFonts w:ascii="Times New Roman"/>
        </w:rPr>
        <w:t xml:space="preserve"> Hawaii State Hospital </w:t>
      </w:r>
      <w:r w:rsidRPr="00354C52">
        <w:rPr>
          <w:rFonts w:ascii="Times New Roman"/>
        </w:rPr>
        <w:t xml:space="preserve">set forth in Section 1, Scope of Services, </w:t>
      </w:r>
      <w:r w:rsidR="00694421">
        <w:rPr>
          <w:rFonts w:ascii="Times New Roman"/>
        </w:rPr>
        <w:t>of this solicitation Request for Quote</w:t>
      </w:r>
      <w:r w:rsidRPr="00354C52">
        <w:rPr>
          <w:rFonts w:ascii="Times New Roman"/>
        </w:rPr>
        <w:t xml:space="preserve"> (hereinafter </w:t>
      </w:r>
      <w:r w:rsidRPr="00354C52">
        <w:rPr>
          <w:rFonts w:ascii="Times New Roman"/>
        </w:rPr>
        <w:t>“</w:t>
      </w:r>
      <w:r w:rsidR="00694421">
        <w:rPr>
          <w:rFonts w:ascii="Times New Roman"/>
        </w:rPr>
        <w:t>RFQ</w:t>
      </w:r>
      <w:r w:rsidRPr="00354C52">
        <w:rPr>
          <w:rFonts w:ascii="Times New Roman"/>
        </w:rPr>
        <w:t>”</w:t>
      </w:r>
      <w:r w:rsidRPr="00354C52">
        <w:rPr>
          <w:rFonts w:ascii="Times New Roman"/>
        </w:rPr>
        <w:t>).</w:t>
      </w:r>
    </w:p>
    <w:p w14:paraId="09268591" w14:textId="77777777" w:rsidR="003E373D" w:rsidRPr="00354C52" w:rsidRDefault="003E373D" w:rsidP="00A30CDE">
      <w:pPr>
        <w:pStyle w:val="BodyText"/>
        <w:spacing w:before="5"/>
        <w:rPr>
          <w:rFonts w:ascii="Times New Roman"/>
        </w:rPr>
      </w:pPr>
    </w:p>
    <w:p w14:paraId="51E9B64E" w14:textId="0D22581D" w:rsidR="00A30CDE" w:rsidRPr="00354C52" w:rsidRDefault="00A30CDE" w:rsidP="002B69CE">
      <w:pPr>
        <w:pStyle w:val="BodyText"/>
        <w:numPr>
          <w:ilvl w:val="0"/>
          <w:numId w:val="10"/>
        </w:numPr>
        <w:spacing w:before="5"/>
        <w:ind w:left="360"/>
        <w:rPr>
          <w:rFonts w:ascii="Times New Roman"/>
          <w:b/>
          <w:bCs/>
        </w:rPr>
      </w:pPr>
      <w:r w:rsidRPr="00354C52">
        <w:rPr>
          <w:rFonts w:ascii="Times New Roman"/>
          <w:b/>
          <w:bCs/>
        </w:rPr>
        <w:t>Scope of Services</w:t>
      </w:r>
    </w:p>
    <w:p w14:paraId="40F25BAD" w14:textId="2CB3DE15" w:rsidR="00A30CDE" w:rsidRPr="00354C52" w:rsidRDefault="00A30CDE" w:rsidP="00A30CDE">
      <w:pPr>
        <w:pStyle w:val="BodyText"/>
        <w:spacing w:before="5"/>
        <w:rPr>
          <w:rFonts w:ascii="Times New Roman"/>
        </w:rPr>
      </w:pPr>
    </w:p>
    <w:p w14:paraId="630F6622" w14:textId="096A5AA5" w:rsidR="00334E81" w:rsidRDefault="00757A50" w:rsidP="003737D9">
      <w:pPr>
        <w:pStyle w:val="BodyText"/>
        <w:spacing w:before="5"/>
        <w:ind w:left="360"/>
        <w:rPr>
          <w:rFonts w:ascii="Times New Roman"/>
          <w:b/>
          <w:bCs/>
        </w:rPr>
      </w:pPr>
      <w:r>
        <w:rPr>
          <w:rFonts w:ascii="Times New Roman"/>
          <w:b/>
          <w:bCs/>
        </w:rPr>
        <w:t>Service</w:t>
      </w:r>
      <w:r w:rsidR="00CE1DE8">
        <w:rPr>
          <w:rFonts w:ascii="Times New Roman"/>
          <w:b/>
          <w:bCs/>
        </w:rPr>
        <w:t xml:space="preserve"> Work</w:t>
      </w:r>
    </w:p>
    <w:p w14:paraId="50241BE5" w14:textId="144F03A0" w:rsidR="00660702" w:rsidRDefault="00660702" w:rsidP="003737D9">
      <w:pPr>
        <w:pStyle w:val="BodyText"/>
        <w:spacing w:before="5"/>
        <w:ind w:left="360"/>
        <w:rPr>
          <w:rFonts w:ascii="Times New Roman"/>
          <w:b/>
          <w:bCs/>
        </w:rPr>
      </w:pPr>
    </w:p>
    <w:p w14:paraId="364AC606" w14:textId="6E58EA2F" w:rsidR="00660702" w:rsidRPr="0082622B" w:rsidRDefault="0082622B" w:rsidP="003737D9">
      <w:pPr>
        <w:pStyle w:val="BodyText"/>
        <w:spacing w:before="5"/>
        <w:ind w:left="360"/>
        <w:rPr>
          <w:rFonts w:ascii="Times New Roman"/>
        </w:rPr>
      </w:pPr>
      <w:r>
        <w:rPr>
          <w:rFonts w:ascii="Times New Roman"/>
        </w:rPr>
        <w:t>Contractor shall provide regular monthly service visits to the following areas:</w:t>
      </w:r>
    </w:p>
    <w:p w14:paraId="60CE16D1" w14:textId="77777777" w:rsidR="00334E81" w:rsidRPr="00354C52" w:rsidRDefault="00334E81" w:rsidP="00334E81">
      <w:pPr>
        <w:rPr>
          <w:rFonts w:ascii="Times New Roman" w:hAnsi="Times New Roman" w:cs="Times New Roman"/>
        </w:rPr>
      </w:pPr>
    </w:p>
    <w:p w14:paraId="795681FC" w14:textId="77777777" w:rsidR="00BC1217" w:rsidRDefault="00BC1217" w:rsidP="00BC1217">
      <w:pPr>
        <w:widowControl/>
        <w:numPr>
          <w:ilvl w:val="0"/>
          <w:numId w:val="19"/>
        </w:numPr>
        <w:autoSpaceDE/>
        <w:autoSpaceDN/>
        <w:ind w:firstLine="180"/>
        <w:rPr>
          <w:rFonts w:ascii="Arial" w:eastAsia="Times New Roman" w:hAnsi="Arial" w:cs="Arial"/>
          <w:sz w:val="25"/>
          <w:szCs w:val="25"/>
        </w:rPr>
      </w:pPr>
      <w:r>
        <w:rPr>
          <w:rFonts w:ascii="Arial" w:eastAsia="Times New Roman" w:hAnsi="Arial" w:cs="Arial"/>
          <w:sz w:val="25"/>
          <w:szCs w:val="25"/>
        </w:rPr>
        <w:t>Dietary/Food Service Building B including upstairs dining room</w:t>
      </w:r>
    </w:p>
    <w:p w14:paraId="06C58C39" w14:textId="77777777" w:rsidR="00BC1217" w:rsidRDefault="00BC1217" w:rsidP="00BC1217">
      <w:pPr>
        <w:widowControl/>
        <w:numPr>
          <w:ilvl w:val="0"/>
          <w:numId w:val="19"/>
        </w:numPr>
        <w:autoSpaceDE/>
        <w:autoSpaceDN/>
        <w:ind w:firstLine="180"/>
        <w:rPr>
          <w:rFonts w:ascii="Arial" w:eastAsia="Times New Roman" w:hAnsi="Arial" w:cs="Arial"/>
          <w:sz w:val="25"/>
          <w:szCs w:val="25"/>
        </w:rPr>
      </w:pPr>
      <w:r>
        <w:rPr>
          <w:rFonts w:ascii="Arial" w:eastAsia="Times New Roman" w:hAnsi="Arial" w:cs="Arial"/>
          <w:sz w:val="25"/>
          <w:szCs w:val="25"/>
        </w:rPr>
        <w:t>NPF Serving Kitchen</w:t>
      </w:r>
    </w:p>
    <w:p w14:paraId="63A11AEE" w14:textId="77777777" w:rsidR="00BC1217" w:rsidRDefault="00BC1217" w:rsidP="00BC1217">
      <w:pPr>
        <w:widowControl/>
        <w:numPr>
          <w:ilvl w:val="0"/>
          <w:numId w:val="19"/>
        </w:numPr>
        <w:autoSpaceDE/>
        <w:autoSpaceDN/>
        <w:ind w:firstLine="180"/>
        <w:rPr>
          <w:rFonts w:ascii="Arial" w:eastAsia="Times New Roman" w:hAnsi="Arial" w:cs="Arial"/>
          <w:sz w:val="25"/>
          <w:szCs w:val="25"/>
        </w:rPr>
      </w:pPr>
      <w:r>
        <w:rPr>
          <w:rFonts w:ascii="Arial" w:eastAsia="Times New Roman" w:hAnsi="Arial" w:cs="Arial"/>
          <w:sz w:val="25"/>
          <w:szCs w:val="25"/>
        </w:rPr>
        <w:t>Dining Areas</w:t>
      </w:r>
    </w:p>
    <w:p w14:paraId="36930D74" w14:textId="77777777" w:rsidR="00BC1217" w:rsidRDefault="00BC1217" w:rsidP="00BC1217">
      <w:pPr>
        <w:widowControl/>
        <w:numPr>
          <w:ilvl w:val="0"/>
          <w:numId w:val="19"/>
        </w:numPr>
        <w:autoSpaceDE/>
        <w:autoSpaceDN/>
        <w:ind w:firstLine="180"/>
        <w:rPr>
          <w:rFonts w:ascii="Arial" w:eastAsia="Times New Roman" w:hAnsi="Arial" w:cs="Arial"/>
          <w:sz w:val="25"/>
          <w:szCs w:val="25"/>
        </w:rPr>
      </w:pPr>
      <w:r>
        <w:rPr>
          <w:rFonts w:ascii="Arial" w:eastAsia="Times New Roman" w:hAnsi="Arial" w:cs="Arial"/>
          <w:sz w:val="25"/>
          <w:szCs w:val="25"/>
        </w:rPr>
        <w:t>Greens and Beans Café</w:t>
      </w:r>
    </w:p>
    <w:p w14:paraId="4277F1AF" w14:textId="77777777" w:rsidR="00BC1217" w:rsidRDefault="00BC1217" w:rsidP="00BC1217">
      <w:pPr>
        <w:widowControl/>
        <w:numPr>
          <w:ilvl w:val="0"/>
          <w:numId w:val="19"/>
        </w:numPr>
        <w:autoSpaceDE/>
        <w:autoSpaceDN/>
        <w:ind w:firstLine="180"/>
        <w:rPr>
          <w:rFonts w:ascii="Arial" w:eastAsia="Times New Roman" w:hAnsi="Arial" w:cs="Arial"/>
          <w:sz w:val="25"/>
          <w:szCs w:val="25"/>
        </w:rPr>
      </w:pPr>
      <w:r>
        <w:rPr>
          <w:rFonts w:ascii="Arial" w:eastAsia="Times New Roman" w:hAnsi="Arial" w:cs="Arial"/>
          <w:sz w:val="25"/>
          <w:szCs w:val="25"/>
        </w:rPr>
        <w:t>SOSRP Cottages</w:t>
      </w:r>
    </w:p>
    <w:p w14:paraId="0E7F988D" w14:textId="77777777" w:rsidR="00BC1217" w:rsidRDefault="00BC1217" w:rsidP="00BC1217">
      <w:pPr>
        <w:widowControl/>
        <w:numPr>
          <w:ilvl w:val="0"/>
          <w:numId w:val="19"/>
        </w:numPr>
        <w:autoSpaceDE/>
        <w:autoSpaceDN/>
        <w:ind w:firstLine="180"/>
        <w:rPr>
          <w:rFonts w:ascii="Arial" w:eastAsia="Times New Roman" w:hAnsi="Arial" w:cs="Arial"/>
          <w:sz w:val="25"/>
          <w:szCs w:val="25"/>
        </w:rPr>
      </w:pPr>
      <w:r>
        <w:rPr>
          <w:rFonts w:ascii="Arial" w:eastAsia="Times New Roman" w:hAnsi="Arial" w:cs="Arial"/>
          <w:sz w:val="25"/>
          <w:szCs w:val="25"/>
        </w:rPr>
        <w:t>Guensberg Building</w:t>
      </w:r>
    </w:p>
    <w:p w14:paraId="3335E94D" w14:textId="2967171E" w:rsidR="00FB4607" w:rsidRDefault="00BC1217" w:rsidP="00E5095A">
      <w:pPr>
        <w:widowControl/>
        <w:numPr>
          <w:ilvl w:val="0"/>
          <w:numId w:val="19"/>
        </w:numPr>
        <w:autoSpaceDE/>
        <w:autoSpaceDN/>
        <w:ind w:firstLine="180"/>
        <w:rPr>
          <w:rFonts w:ascii="Arial" w:eastAsia="Times New Roman" w:hAnsi="Arial" w:cs="Arial"/>
          <w:sz w:val="25"/>
          <w:szCs w:val="25"/>
        </w:rPr>
      </w:pPr>
      <w:r>
        <w:rPr>
          <w:rFonts w:ascii="Arial" w:eastAsia="Times New Roman" w:hAnsi="Arial" w:cs="Arial"/>
          <w:sz w:val="25"/>
          <w:szCs w:val="25"/>
        </w:rPr>
        <w:t>Cooke Buildi</w:t>
      </w:r>
      <w:r w:rsidR="00E5095A">
        <w:rPr>
          <w:rFonts w:ascii="Arial" w:eastAsia="Times New Roman" w:hAnsi="Arial" w:cs="Arial"/>
          <w:sz w:val="25"/>
          <w:szCs w:val="25"/>
        </w:rPr>
        <w:t>n</w:t>
      </w:r>
      <w:r w:rsidR="003A42AA">
        <w:rPr>
          <w:rFonts w:ascii="Arial" w:eastAsia="Times New Roman" w:hAnsi="Arial" w:cs="Arial"/>
          <w:sz w:val="25"/>
          <w:szCs w:val="25"/>
        </w:rPr>
        <w:t>g</w:t>
      </w:r>
    </w:p>
    <w:p w14:paraId="0E83B6AD" w14:textId="1C509C9F" w:rsidR="00E5095A" w:rsidRPr="00E5095A" w:rsidRDefault="003A42AA" w:rsidP="00E5095A">
      <w:pPr>
        <w:widowControl/>
        <w:numPr>
          <w:ilvl w:val="0"/>
          <w:numId w:val="19"/>
        </w:numPr>
        <w:autoSpaceDE/>
        <w:autoSpaceDN/>
        <w:ind w:firstLine="180"/>
        <w:rPr>
          <w:rFonts w:ascii="Arial" w:eastAsia="Times New Roman" w:hAnsi="Arial" w:cs="Arial"/>
          <w:sz w:val="25"/>
          <w:szCs w:val="25"/>
        </w:rPr>
      </w:pPr>
      <w:r>
        <w:rPr>
          <w:rFonts w:ascii="Arial" w:eastAsia="Times New Roman" w:hAnsi="Arial" w:cs="Arial"/>
          <w:sz w:val="25"/>
          <w:szCs w:val="25"/>
        </w:rPr>
        <w:t>Resident/patient areas and offices (upon request)</w:t>
      </w:r>
    </w:p>
    <w:p w14:paraId="7E9BE9C9" w14:textId="3E64B47D" w:rsidR="00C53B96" w:rsidRDefault="00C53B96">
      <w:pPr>
        <w:pStyle w:val="BodyText"/>
        <w:rPr>
          <w:rFonts w:ascii="Times New Roman" w:eastAsia="Times New Roman" w:hAnsi="Times New Roman" w:cs="Times New Roman"/>
          <w:sz w:val="22"/>
          <w:szCs w:val="22"/>
        </w:rPr>
      </w:pPr>
    </w:p>
    <w:p w14:paraId="386CEB9D" w14:textId="77777777" w:rsidR="00C53B96" w:rsidRPr="00C53B96" w:rsidRDefault="00C53B96">
      <w:pPr>
        <w:pStyle w:val="BodyText"/>
        <w:rPr>
          <w:rFonts w:ascii="Times New Roman" w:hAnsi="Times New Roman" w:cs="Times New Roman"/>
          <w:sz w:val="22"/>
          <w:szCs w:val="22"/>
        </w:rPr>
      </w:pPr>
    </w:p>
    <w:tbl>
      <w:tblPr>
        <w:tblW w:w="10350" w:type="dxa"/>
        <w:tblLayout w:type="fixed"/>
        <w:tblCellMar>
          <w:left w:w="0" w:type="dxa"/>
          <w:right w:w="0" w:type="dxa"/>
        </w:tblCellMar>
        <w:tblLook w:val="01E0" w:firstRow="1" w:lastRow="1" w:firstColumn="1" w:lastColumn="1" w:noHBand="0" w:noVBand="0"/>
      </w:tblPr>
      <w:tblGrid>
        <w:gridCol w:w="2393"/>
        <w:gridCol w:w="7957"/>
      </w:tblGrid>
      <w:tr w:rsidR="00354C52" w:rsidRPr="00354C52" w14:paraId="35BF832D" w14:textId="77777777" w:rsidTr="000F3048">
        <w:trPr>
          <w:trHeight w:val="638"/>
        </w:trPr>
        <w:tc>
          <w:tcPr>
            <w:tcW w:w="2393" w:type="dxa"/>
            <w:shd w:val="clear" w:color="auto" w:fill="D9D9D9"/>
          </w:tcPr>
          <w:p w14:paraId="1460A7AF" w14:textId="60C661E2" w:rsidR="00FB4607" w:rsidRPr="00354C52" w:rsidRDefault="00FB4607">
            <w:pPr>
              <w:pStyle w:val="TableParagraph"/>
              <w:spacing w:line="320" w:lineRule="atLeast"/>
              <w:ind w:left="106" w:right="978"/>
              <w:rPr>
                <w:rFonts w:ascii="Times New Roman" w:hAnsi="Times New Roman" w:cs="Times New Roman"/>
                <w:b/>
                <w:sz w:val="24"/>
              </w:rPr>
            </w:pPr>
          </w:p>
        </w:tc>
        <w:tc>
          <w:tcPr>
            <w:tcW w:w="7957" w:type="dxa"/>
            <w:shd w:val="clear" w:color="auto" w:fill="D9D9D9"/>
          </w:tcPr>
          <w:p w14:paraId="5B0DA6A9" w14:textId="1461141F" w:rsidR="00FB4607" w:rsidRPr="00354C52" w:rsidRDefault="005154D2">
            <w:pPr>
              <w:pStyle w:val="TableParagraph"/>
              <w:spacing w:before="161"/>
              <w:ind w:left="125"/>
              <w:rPr>
                <w:rFonts w:ascii="Times New Roman" w:hAnsi="Times New Roman" w:cs="Times New Roman"/>
                <w:b/>
                <w:sz w:val="24"/>
              </w:rPr>
            </w:pPr>
            <w:r>
              <w:rPr>
                <w:rFonts w:ascii="Times New Roman" w:hAnsi="Times New Roman" w:cs="Times New Roman"/>
                <w:b/>
                <w:sz w:val="24"/>
              </w:rPr>
              <w:t xml:space="preserve">General </w:t>
            </w:r>
            <w:r w:rsidR="005C1DF4" w:rsidRPr="00354C52">
              <w:rPr>
                <w:rFonts w:ascii="Times New Roman" w:hAnsi="Times New Roman" w:cs="Times New Roman"/>
                <w:b/>
                <w:sz w:val="24"/>
              </w:rPr>
              <w:t>Description</w:t>
            </w:r>
            <w:r w:rsidR="005C1DF4" w:rsidRPr="00354C52">
              <w:rPr>
                <w:rFonts w:ascii="Times New Roman" w:hAnsi="Times New Roman" w:cs="Times New Roman"/>
                <w:b/>
                <w:spacing w:val="-3"/>
                <w:sz w:val="24"/>
              </w:rPr>
              <w:t xml:space="preserve"> </w:t>
            </w:r>
          </w:p>
        </w:tc>
      </w:tr>
      <w:tr w:rsidR="00354C52" w:rsidRPr="00354C52" w14:paraId="0414211B" w14:textId="77777777" w:rsidTr="000F3048">
        <w:trPr>
          <w:trHeight w:val="1307"/>
        </w:trPr>
        <w:tc>
          <w:tcPr>
            <w:tcW w:w="2393" w:type="dxa"/>
          </w:tcPr>
          <w:p w14:paraId="282A672E" w14:textId="04D6433F" w:rsidR="00FB4607" w:rsidRPr="00354C52" w:rsidRDefault="00750B32">
            <w:pPr>
              <w:pStyle w:val="TableParagraph"/>
              <w:spacing w:before="126"/>
              <w:ind w:left="106" w:right="519"/>
              <w:rPr>
                <w:rFonts w:ascii="Times New Roman" w:hAnsi="Times New Roman" w:cs="Times New Roman"/>
                <w:b/>
              </w:rPr>
            </w:pPr>
            <w:r>
              <w:rPr>
                <w:rFonts w:ascii="Times New Roman" w:hAnsi="Times New Roman" w:cs="Times New Roman"/>
                <w:b/>
              </w:rPr>
              <w:t>Prebid Conference</w:t>
            </w:r>
          </w:p>
        </w:tc>
        <w:tc>
          <w:tcPr>
            <w:tcW w:w="7957" w:type="dxa"/>
          </w:tcPr>
          <w:p w14:paraId="0E0F82A8" w14:textId="4AA46FD7" w:rsidR="00FB4607" w:rsidRPr="00354C52" w:rsidRDefault="007F50B8" w:rsidP="007F50B8">
            <w:pPr>
              <w:pStyle w:val="TableParagraph"/>
              <w:tabs>
                <w:tab w:val="left" w:pos="845"/>
                <w:tab w:val="left" w:pos="846"/>
              </w:tabs>
              <w:spacing w:line="269" w:lineRule="exact"/>
              <w:ind w:left="0"/>
              <w:rPr>
                <w:rFonts w:ascii="Times New Roman" w:hAnsi="Times New Roman" w:cs="Times New Roman"/>
              </w:rPr>
            </w:pPr>
            <w:r>
              <w:rPr>
                <w:rFonts w:ascii="Times New Roman" w:hAnsi="Times New Roman" w:cs="Times New Roman"/>
              </w:rPr>
              <w:t xml:space="preserve">All Contractors must attend a mandatory meeting at the Hawaii State Hospital on </w:t>
            </w:r>
            <w:r w:rsidR="00B4007D">
              <w:rPr>
                <w:rFonts w:ascii="Times New Roman" w:hAnsi="Times New Roman" w:cs="Times New Roman"/>
              </w:rPr>
              <w:t>August</w:t>
            </w:r>
            <w:r w:rsidR="007D2983">
              <w:rPr>
                <w:rFonts w:ascii="Times New Roman" w:hAnsi="Times New Roman" w:cs="Times New Roman"/>
              </w:rPr>
              <w:t xml:space="preserve"> 3, </w:t>
            </w:r>
            <w:r w:rsidR="006C0015" w:rsidRPr="00216A51">
              <w:rPr>
                <w:rFonts w:ascii="Times New Roman" w:hAnsi="Times New Roman" w:cs="Times New Roman"/>
              </w:rPr>
              <w:t>2023</w:t>
            </w:r>
            <w:r w:rsidR="006A64AD">
              <w:rPr>
                <w:rFonts w:ascii="Times New Roman" w:hAnsi="Times New Roman" w:cs="Times New Roman"/>
              </w:rPr>
              <w:t xml:space="preserve">, at </w:t>
            </w:r>
            <w:r w:rsidR="006C0015" w:rsidRPr="00216A51">
              <w:rPr>
                <w:rFonts w:ascii="Times New Roman" w:hAnsi="Times New Roman" w:cs="Times New Roman"/>
              </w:rPr>
              <w:t>9:00am</w:t>
            </w:r>
            <w:r w:rsidR="006A64AD">
              <w:rPr>
                <w:rFonts w:ascii="Times New Roman" w:hAnsi="Times New Roman" w:cs="Times New Roman"/>
              </w:rPr>
              <w:t>. To do a walk through to evaluate scope of work. Call/email Facility Plant Manager to confirm interest/attendance</w:t>
            </w:r>
            <w:r w:rsidR="00715F7B">
              <w:rPr>
                <w:rFonts w:ascii="Times New Roman" w:hAnsi="Times New Roman" w:cs="Times New Roman"/>
              </w:rPr>
              <w:t>.</w:t>
            </w:r>
          </w:p>
        </w:tc>
      </w:tr>
      <w:tr w:rsidR="00A321C4" w:rsidRPr="00354C52" w14:paraId="2D7897EB" w14:textId="77777777" w:rsidTr="000F3048">
        <w:trPr>
          <w:trHeight w:val="1307"/>
        </w:trPr>
        <w:tc>
          <w:tcPr>
            <w:tcW w:w="2393" w:type="dxa"/>
          </w:tcPr>
          <w:p w14:paraId="0E8EB59D" w14:textId="1E54A113" w:rsidR="00A321C4" w:rsidRDefault="00A321C4">
            <w:pPr>
              <w:pStyle w:val="TableParagraph"/>
              <w:spacing w:before="126"/>
              <w:ind w:left="106" w:right="519"/>
              <w:rPr>
                <w:rFonts w:ascii="Times New Roman" w:hAnsi="Times New Roman" w:cs="Times New Roman"/>
                <w:b/>
              </w:rPr>
            </w:pPr>
            <w:r>
              <w:rPr>
                <w:rFonts w:ascii="Times New Roman" w:hAnsi="Times New Roman" w:cs="Times New Roman"/>
                <w:b/>
              </w:rPr>
              <w:lastRenderedPageBreak/>
              <w:t>Performance</w:t>
            </w:r>
          </w:p>
        </w:tc>
        <w:tc>
          <w:tcPr>
            <w:tcW w:w="7957" w:type="dxa"/>
          </w:tcPr>
          <w:p w14:paraId="410D8790" w14:textId="424BBA6B" w:rsidR="00A321C4" w:rsidRPr="00354C52" w:rsidRDefault="00A321C4" w:rsidP="00A321C4">
            <w:pPr>
              <w:pStyle w:val="TableParagraph"/>
              <w:numPr>
                <w:ilvl w:val="0"/>
                <w:numId w:val="4"/>
              </w:numPr>
              <w:tabs>
                <w:tab w:val="left" w:pos="845"/>
                <w:tab w:val="left" w:pos="846"/>
              </w:tabs>
              <w:spacing w:line="267" w:lineRule="exact"/>
              <w:rPr>
                <w:rFonts w:ascii="Times New Roman" w:hAnsi="Times New Roman" w:cs="Times New Roman"/>
              </w:rPr>
            </w:pPr>
            <w:r>
              <w:rPr>
                <w:rFonts w:ascii="Times New Roman" w:hAnsi="Times New Roman" w:cs="Times New Roman"/>
              </w:rPr>
              <w:t>The contractor shall provide a schedule for acceptance by HSH for all required services a minimum of 2 weeks before the actual service occurs.</w:t>
            </w:r>
          </w:p>
          <w:p w14:paraId="06575CCA" w14:textId="59AF5C9A" w:rsidR="00C53B96" w:rsidRDefault="00A321C4" w:rsidP="00C53B96">
            <w:pPr>
              <w:pStyle w:val="BodyText"/>
              <w:numPr>
                <w:ilvl w:val="0"/>
                <w:numId w:val="4"/>
              </w:numPr>
              <w:rPr>
                <w:rFonts w:ascii="Times New Roman"/>
              </w:rPr>
            </w:pPr>
            <w:r>
              <w:rPr>
                <w:rFonts w:ascii="Times New Roman" w:hAnsi="Times New Roman" w:cs="Times New Roman"/>
              </w:rPr>
              <w:t xml:space="preserve">The contractor shall provide a sufficient number of qualified personnel to perform the work and be prepared to complete the chemical treatment within the scheduled time frame. </w:t>
            </w:r>
          </w:p>
          <w:p w14:paraId="783A5FBA" w14:textId="1B96D5F0" w:rsidR="00CC6944" w:rsidRDefault="00CC6944" w:rsidP="00C53B96">
            <w:pPr>
              <w:pStyle w:val="BodyText"/>
              <w:numPr>
                <w:ilvl w:val="0"/>
                <w:numId w:val="4"/>
              </w:numPr>
              <w:rPr>
                <w:rFonts w:ascii="Times New Roman"/>
              </w:rPr>
            </w:pPr>
            <w:r>
              <w:rPr>
                <w:rFonts w:ascii="Times New Roman"/>
              </w:rPr>
              <w:t xml:space="preserve">Monthly service to include treatment </w:t>
            </w:r>
            <w:r w:rsidR="005C658B">
              <w:rPr>
                <w:rFonts w:ascii="Times New Roman"/>
              </w:rPr>
              <w:t xml:space="preserve">for cockroaches, flies, and rodents. The company must have a bedbug protocol to be applied as needed. Provide recommendations to correct structural </w:t>
            </w:r>
            <w:r w:rsidR="00E56A02">
              <w:rPr>
                <w:rFonts w:ascii="Times New Roman"/>
              </w:rPr>
              <w:t>and sanitation conditions conductive to existing pest activity.</w:t>
            </w:r>
          </w:p>
          <w:p w14:paraId="049A0719" w14:textId="2773CBD3" w:rsidR="00E56A02" w:rsidRPr="003D52E3" w:rsidRDefault="002916EA" w:rsidP="00C53B96">
            <w:pPr>
              <w:pStyle w:val="BodyText"/>
              <w:numPr>
                <w:ilvl w:val="0"/>
                <w:numId w:val="4"/>
              </w:numPr>
              <w:rPr>
                <w:rFonts w:ascii="Times New Roman" w:hAnsi="Times New Roman" w:cs="Times New Roman"/>
              </w:rPr>
            </w:pPr>
            <w:r w:rsidRPr="00D73CCC">
              <w:rPr>
                <w:rFonts w:ascii="Times New Roman" w:hAnsi="Times New Roman" w:cs="Times New Roman"/>
                <w:b/>
                <w:bCs/>
                <w:u w:val="single"/>
              </w:rPr>
              <w:t>Alphabets #A - #D</w:t>
            </w:r>
            <w:r w:rsidRPr="00CD29F5">
              <w:rPr>
                <w:rFonts w:ascii="Times New Roman" w:hAnsi="Times New Roman" w:cs="Times New Roman"/>
              </w:rPr>
              <w:t xml:space="preserve">: Provide services for various types of </w:t>
            </w:r>
            <w:r w:rsidR="00CD29F5" w:rsidRPr="00CD29F5">
              <w:rPr>
                <w:rFonts w:ascii="Times New Roman" w:eastAsia="Times New Roman" w:hAnsi="Times New Roman" w:cs="Times New Roman"/>
              </w:rPr>
              <w:t xml:space="preserve">cockroaches including: American, German, Oriental, Australian, Turkestan, Brown, and Smoky Brown.  Inspect the facility and record noted cockroach activity, harborage sites, and conditions conducive to cockroach activity.  Provide appropriate targeted product applications according to label into cracks, crevices and voids during regular service visits.  Include quarterly fogging of main kitchen as needed.  Kitchen service will be performed after hours (start at 7:00 pm). </w:t>
            </w:r>
          </w:p>
          <w:p w14:paraId="300A9E42" w14:textId="5A325807" w:rsidR="001E4E96" w:rsidRPr="00E61D39" w:rsidRDefault="007C5D83" w:rsidP="00C53B96">
            <w:pPr>
              <w:pStyle w:val="BodyText"/>
              <w:numPr>
                <w:ilvl w:val="0"/>
                <w:numId w:val="4"/>
              </w:numPr>
              <w:rPr>
                <w:rFonts w:ascii="Times New Roman" w:hAnsi="Times New Roman" w:cs="Times New Roman"/>
              </w:rPr>
            </w:pPr>
            <w:r w:rsidRPr="00D73CCC">
              <w:rPr>
                <w:rFonts w:ascii="Times New Roman" w:hAnsi="Times New Roman" w:cs="Times New Roman"/>
                <w:b/>
                <w:bCs/>
                <w:u w:val="single"/>
              </w:rPr>
              <w:t>Rodent program:</w:t>
            </w:r>
            <w:r>
              <w:rPr>
                <w:rFonts w:ascii="Times New Roman" w:hAnsi="Times New Roman" w:cs="Times New Roman"/>
              </w:rPr>
              <w:t xml:space="preserve"> </w:t>
            </w:r>
            <w:r w:rsidR="00636777" w:rsidRPr="00636777">
              <w:rPr>
                <w:rFonts w:ascii="Times New Roman" w:eastAsia="Times New Roman" w:hAnsi="Times New Roman" w:cs="Times New Roman"/>
              </w:rPr>
              <w:t>Specifically, for Guensberg and Cooke buildings.   Exterior services:  Install and maintain approximately 10 rodent bait stations around the outside perimeter of each building. (Total of 20).  Interior services:  Install and maintain interior rodent traps suitable for the facility as needed.  Inspect, clean and date rodent bait and trapping equipment during regular service visits.  Pick up/discard rodents upon request.  Rodent program in other areas as needed</w:t>
            </w:r>
            <w:r w:rsidR="00636777" w:rsidRPr="009701FB">
              <w:rPr>
                <w:rFonts w:ascii="Arial" w:eastAsia="Times New Roman" w:hAnsi="Arial" w:cs="Arial"/>
                <w:sz w:val="25"/>
                <w:szCs w:val="25"/>
              </w:rPr>
              <w:t>.</w:t>
            </w:r>
          </w:p>
          <w:p w14:paraId="580CA216" w14:textId="77777777" w:rsidR="00021551" w:rsidRDefault="00E61D39" w:rsidP="000F142C">
            <w:pPr>
              <w:pStyle w:val="BodyText"/>
              <w:numPr>
                <w:ilvl w:val="0"/>
                <w:numId w:val="4"/>
              </w:numPr>
              <w:rPr>
                <w:rFonts w:ascii="Times New Roman" w:eastAsia="Times New Roman" w:hAnsi="Times New Roman" w:cs="Times New Roman"/>
              </w:rPr>
            </w:pPr>
            <w:r w:rsidRPr="00E61D39">
              <w:rPr>
                <w:rFonts w:ascii="Times New Roman" w:hAnsi="Times New Roman" w:cs="Times New Roman"/>
                <w:b/>
                <w:bCs/>
                <w:u w:val="single"/>
              </w:rPr>
              <w:t>Large Fly Program</w:t>
            </w:r>
            <w:r w:rsidRPr="00E61D39">
              <w:rPr>
                <w:rFonts w:ascii="Times New Roman" w:hAnsi="Times New Roman" w:cs="Times New Roman"/>
              </w:rPr>
              <w:t xml:space="preserve">: </w:t>
            </w:r>
            <w:r w:rsidR="000F142C" w:rsidRPr="00E61D39">
              <w:rPr>
                <w:rFonts w:ascii="Times New Roman" w:eastAsia="Times New Roman" w:hAnsi="Times New Roman" w:cs="Times New Roman"/>
              </w:rPr>
              <w:t>Provide the following services for large flies (house, blow, and bottle flies). Inspect the facility and identify possible sources and entry points.</w:t>
            </w:r>
            <w:r>
              <w:rPr>
                <w:rFonts w:ascii="Times New Roman" w:eastAsia="Times New Roman" w:hAnsi="Times New Roman" w:cs="Times New Roman"/>
              </w:rPr>
              <w:t xml:space="preserve"> </w:t>
            </w:r>
            <w:r w:rsidR="000F142C" w:rsidRPr="00E61D39">
              <w:rPr>
                <w:rFonts w:ascii="Times New Roman" w:eastAsia="Times New Roman" w:hAnsi="Times New Roman" w:cs="Times New Roman"/>
              </w:rPr>
              <w:t xml:space="preserve">Interior Services:  When determined necessary, provide targeted product applications for likely areas where large flies may be found.  Install 8 Fly traps Stealth Maxima type or equivalent.  These fly traps are placed in the kitchen and must be designed so that dead flies don’t drop into the food.  Vendor will provide 4 traps in building B kitchen and 2 traps in the Greens and Beans Café and 2 traps in the NPF serving kitchen.    Replace light bulbs annually or as needed.   Ensure proper recycling of light bulbs.  Replace glue boards monthly or as needed. </w:t>
            </w:r>
          </w:p>
          <w:p w14:paraId="1A0D9F11" w14:textId="78D6170D" w:rsidR="000F142C" w:rsidRPr="00021551" w:rsidRDefault="00021551" w:rsidP="000F142C">
            <w:pPr>
              <w:pStyle w:val="BodyText"/>
              <w:numPr>
                <w:ilvl w:val="0"/>
                <w:numId w:val="4"/>
              </w:numPr>
              <w:rPr>
                <w:rFonts w:ascii="Times New Roman" w:eastAsia="Times New Roman" w:hAnsi="Times New Roman" w:cs="Times New Roman"/>
              </w:rPr>
            </w:pPr>
            <w:r w:rsidRPr="00021551">
              <w:rPr>
                <w:rFonts w:ascii="Times New Roman" w:hAnsi="Times New Roman" w:cs="Times New Roman"/>
                <w:b/>
                <w:bCs/>
                <w:u w:val="single"/>
              </w:rPr>
              <w:t xml:space="preserve">Exterior </w:t>
            </w:r>
            <w:proofErr w:type="spellStart"/>
            <w:r w:rsidRPr="00021551">
              <w:rPr>
                <w:rFonts w:ascii="Times New Roman" w:hAnsi="Times New Roman" w:cs="Times New Roman"/>
                <w:b/>
                <w:bCs/>
                <w:u w:val="single"/>
              </w:rPr>
              <w:t>Servies</w:t>
            </w:r>
            <w:proofErr w:type="spellEnd"/>
            <w:r w:rsidRPr="00021551">
              <w:rPr>
                <w:rFonts w:ascii="Times New Roman" w:hAnsi="Times New Roman" w:cs="Times New Roman"/>
                <w:b/>
                <w:bCs/>
                <w:u w:val="single"/>
              </w:rPr>
              <w:t>:</w:t>
            </w:r>
            <w:r w:rsidRPr="00021551">
              <w:rPr>
                <w:rFonts w:ascii="Times New Roman" w:eastAsia="Times New Roman" w:hAnsi="Times New Roman" w:cs="Times New Roman"/>
              </w:rPr>
              <w:t xml:space="preserve"> </w:t>
            </w:r>
            <w:r w:rsidR="000F142C" w:rsidRPr="00021551">
              <w:rPr>
                <w:rFonts w:ascii="Times New Roman" w:eastAsia="Times New Roman" w:hAnsi="Times New Roman" w:cs="Times New Roman"/>
              </w:rPr>
              <w:t xml:space="preserve">Provide targeted product applications in dumpster area and facility entry points, treatment applied at fly landing/breeding areas.    </w:t>
            </w:r>
          </w:p>
          <w:p w14:paraId="23BBCB59" w14:textId="179BFBD6" w:rsidR="00636777" w:rsidRPr="00CD29F5" w:rsidRDefault="00636777" w:rsidP="00C53B96">
            <w:pPr>
              <w:pStyle w:val="BodyText"/>
              <w:numPr>
                <w:ilvl w:val="0"/>
                <w:numId w:val="4"/>
              </w:numPr>
              <w:rPr>
                <w:rFonts w:ascii="Times New Roman" w:hAnsi="Times New Roman" w:cs="Times New Roman"/>
              </w:rPr>
            </w:pPr>
          </w:p>
          <w:p w14:paraId="13DA0182" w14:textId="72BC7DCC" w:rsidR="00A321C4" w:rsidRDefault="00A321C4" w:rsidP="00A321C4">
            <w:pPr>
              <w:pStyle w:val="BodyText"/>
              <w:ind w:left="362"/>
              <w:rPr>
                <w:rFonts w:ascii="Times New Roman" w:hAnsi="Times New Roman" w:cs="Times New Roman"/>
              </w:rPr>
            </w:pPr>
          </w:p>
        </w:tc>
      </w:tr>
      <w:tr w:rsidR="00D63721" w:rsidRPr="00354C52" w14:paraId="7940220E" w14:textId="77777777" w:rsidTr="000F3048">
        <w:trPr>
          <w:trHeight w:val="594"/>
        </w:trPr>
        <w:tc>
          <w:tcPr>
            <w:tcW w:w="2393" w:type="dxa"/>
          </w:tcPr>
          <w:p w14:paraId="6650BFFD" w14:textId="3B46C07F" w:rsidR="00D63721" w:rsidRPr="00354C52" w:rsidRDefault="00D63721" w:rsidP="00D63721">
            <w:pPr>
              <w:pStyle w:val="TableParagraph"/>
              <w:spacing w:before="70" w:line="252" w:lineRule="exact"/>
              <w:ind w:left="106" w:right="500"/>
              <w:rPr>
                <w:rFonts w:ascii="Times New Roman" w:hAnsi="Times New Roman" w:cs="Times New Roman"/>
                <w:b/>
              </w:rPr>
            </w:pPr>
            <w:r>
              <w:rPr>
                <w:rFonts w:ascii="Times New Roman" w:hAnsi="Times New Roman" w:cs="Times New Roman"/>
                <w:b/>
                <w:spacing w:val="-2"/>
              </w:rPr>
              <w:t xml:space="preserve">Completion of </w:t>
            </w:r>
            <w:r w:rsidR="00861F52">
              <w:rPr>
                <w:rFonts w:ascii="Times New Roman" w:hAnsi="Times New Roman" w:cs="Times New Roman"/>
                <w:b/>
                <w:spacing w:val="-2"/>
              </w:rPr>
              <w:t>Work</w:t>
            </w:r>
          </w:p>
        </w:tc>
        <w:tc>
          <w:tcPr>
            <w:tcW w:w="7957" w:type="dxa"/>
          </w:tcPr>
          <w:p w14:paraId="3CB8131C" w14:textId="77777777" w:rsidR="000347E4" w:rsidRDefault="000347E4" w:rsidP="000347E4">
            <w:pPr>
              <w:pStyle w:val="BodyText"/>
              <w:numPr>
                <w:ilvl w:val="0"/>
                <w:numId w:val="4"/>
              </w:numPr>
              <w:rPr>
                <w:rFonts w:ascii="Times New Roman"/>
              </w:rPr>
            </w:pPr>
            <w:r>
              <w:rPr>
                <w:rFonts w:ascii="Times New Roman"/>
              </w:rPr>
              <w:t xml:space="preserve">The term </w:t>
            </w:r>
            <w:r>
              <w:rPr>
                <w:rFonts w:ascii="Times New Roman"/>
              </w:rPr>
              <w:t>“</w:t>
            </w:r>
            <w:r>
              <w:rPr>
                <w:rFonts w:ascii="Times New Roman"/>
              </w:rPr>
              <w:t>Pest Elimination</w:t>
            </w:r>
            <w:r>
              <w:rPr>
                <w:rFonts w:ascii="Times New Roman"/>
              </w:rPr>
              <w:t>”</w:t>
            </w:r>
            <w:r>
              <w:rPr>
                <w:rFonts w:ascii="Times New Roman"/>
              </w:rPr>
              <w:t xml:space="preserve"> is for the inspection of buildings and the campus of Hawaii State Hospital. All areas will have monthly service with a printed service report provided after each visit. Any additional request must be made by the Facility Plant Manager at a quoted price agreed upon in advanced.</w:t>
            </w:r>
          </w:p>
          <w:p w14:paraId="42E228B3" w14:textId="55B931CB" w:rsidR="00D63721" w:rsidRPr="00354C52" w:rsidRDefault="00D63721" w:rsidP="00D63721">
            <w:pPr>
              <w:pStyle w:val="TableParagraph"/>
              <w:spacing w:before="94"/>
              <w:ind w:left="125"/>
              <w:rPr>
                <w:rFonts w:ascii="Times New Roman" w:hAnsi="Times New Roman" w:cs="Times New Roman"/>
              </w:rPr>
            </w:pPr>
          </w:p>
        </w:tc>
      </w:tr>
      <w:tr w:rsidR="00D63721" w:rsidRPr="00354C52" w14:paraId="188CA538" w14:textId="77777777" w:rsidTr="00B13414">
        <w:trPr>
          <w:trHeight w:val="315"/>
        </w:trPr>
        <w:tc>
          <w:tcPr>
            <w:tcW w:w="2393" w:type="dxa"/>
          </w:tcPr>
          <w:p w14:paraId="2C677AC8" w14:textId="7163BBCE" w:rsidR="00D63721" w:rsidRPr="00354C52" w:rsidRDefault="00D63721" w:rsidP="00D63721">
            <w:pPr>
              <w:pStyle w:val="TableParagraph"/>
              <w:ind w:left="106"/>
              <w:rPr>
                <w:rFonts w:ascii="Times New Roman" w:hAnsi="Times New Roman" w:cs="Times New Roman"/>
                <w:b/>
              </w:rPr>
            </w:pPr>
          </w:p>
        </w:tc>
        <w:tc>
          <w:tcPr>
            <w:tcW w:w="7957" w:type="dxa"/>
          </w:tcPr>
          <w:p w14:paraId="662871F9" w14:textId="77777777" w:rsidR="00D63721" w:rsidRDefault="00D63721" w:rsidP="00D63721">
            <w:pPr>
              <w:pStyle w:val="TableParagraph"/>
              <w:tabs>
                <w:tab w:val="left" w:pos="845"/>
                <w:tab w:val="left" w:pos="846"/>
              </w:tabs>
              <w:spacing w:line="269" w:lineRule="exact"/>
              <w:rPr>
                <w:rFonts w:ascii="Times New Roman" w:hAnsi="Times New Roman" w:cs="Times New Roman"/>
              </w:rPr>
            </w:pPr>
          </w:p>
          <w:p w14:paraId="3C580A37" w14:textId="19A83C92" w:rsidR="00650B75" w:rsidRPr="00354C52" w:rsidRDefault="00650B75" w:rsidP="00D63721">
            <w:pPr>
              <w:pStyle w:val="TableParagraph"/>
              <w:tabs>
                <w:tab w:val="left" w:pos="845"/>
                <w:tab w:val="left" w:pos="846"/>
              </w:tabs>
              <w:spacing w:line="269" w:lineRule="exact"/>
              <w:rPr>
                <w:rFonts w:ascii="Times New Roman" w:hAnsi="Times New Roman" w:cs="Times New Roman"/>
              </w:rPr>
            </w:pPr>
          </w:p>
        </w:tc>
      </w:tr>
    </w:tbl>
    <w:p w14:paraId="2506938C" w14:textId="421C07DE" w:rsidR="00D63721" w:rsidRDefault="00D63721" w:rsidP="00B92EBA">
      <w:pPr>
        <w:pStyle w:val="BodyText"/>
        <w:rPr>
          <w:rFonts w:ascii="Times New Roman" w:hAnsi="Times New Roman" w:cs="Times New Roman"/>
        </w:rPr>
      </w:pPr>
      <w:r>
        <w:rPr>
          <w:rFonts w:ascii="Times New Roman" w:hAnsi="Times New Roman" w:cs="Times New Roman"/>
          <w:b/>
          <w:bCs/>
        </w:rPr>
        <w:t xml:space="preserve">  </w:t>
      </w:r>
      <w:r w:rsidR="00DD2655">
        <w:rPr>
          <w:rFonts w:ascii="Times New Roman" w:hAnsi="Times New Roman" w:cs="Times New Roman"/>
          <w:b/>
          <w:bCs/>
        </w:rPr>
        <w:t xml:space="preserve">General Compliance     </w:t>
      </w:r>
      <w:r w:rsidR="00B92EBA">
        <w:rPr>
          <w:rFonts w:ascii="Times New Roman" w:hAnsi="Times New Roman" w:cs="Times New Roman"/>
        </w:rPr>
        <w:t>General guideline to follow while on HSH Property</w:t>
      </w:r>
    </w:p>
    <w:p w14:paraId="4669331F" w14:textId="6732C034" w:rsidR="00A1260C" w:rsidRPr="00354C52" w:rsidRDefault="000E34E3" w:rsidP="00A1260C">
      <w:pPr>
        <w:pStyle w:val="TableParagraph"/>
        <w:numPr>
          <w:ilvl w:val="3"/>
          <w:numId w:val="4"/>
        </w:numPr>
        <w:tabs>
          <w:tab w:val="left" w:pos="845"/>
          <w:tab w:val="left" w:pos="846"/>
        </w:tabs>
        <w:spacing w:line="267" w:lineRule="exact"/>
        <w:rPr>
          <w:rFonts w:ascii="Times New Roman" w:hAnsi="Times New Roman" w:cs="Times New Roman"/>
        </w:rPr>
      </w:pPr>
      <w:r>
        <w:rPr>
          <w:rFonts w:ascii="Times New Roman" w:hAnsi="Times New Roman" w:cs="Times New Roman"/>
        </w:rPr>
        <w:t xml:space="preserve">All work shall be done between 7:30am to 3:00pm, Monday through Friday, except </w:t>
      </w:r>
      <w:r w:rsidR="002D6C21">
        <w:rPr>
          <w:rFonts w:ascii="Times New Roman" w:hAnsi="Times New Roman" w:cs="Times New Roman"/>
        </w:rPr>
        <w:t>State Holidays.</w:t>
      </w:r>
    </w:p>
    <w:p w14:paraId="48669961" w14:textId="52B1A1D7" w:rsidR="00A1260C" w:rsidRPr="00612A4F" w:rsidRDefault="000441C0" w:rsidP="00A1260C">
      <w:pPr>
        <w:pStyle w:val="BodyText"/>
        <w:numPr>
          <w:ilvl w:val="3"/>
          <w:numId w:val="4"/>
        </w:numPr>
        <w:rPr>
          <w:rFonts w:ascii="Times New Roman"/>
        </w:rPr>
      </w:pPr>
      <w:r>
        <w:rPr>
          <w:rFonts w:ascii="Times New Roman" w:hAnsi="Times New Roman" w:cs="Times New Roman"/>
        </w:rPr>
        <w:t>Contractor to provide safe</w:t>
      </w:r>
      <w:r w:rsidR="004E0D32">
        <w:rPr>
          <w:rFonts w:ascii="Times New Roman" w:hAnsi="Times New Roman" w:cs="Times New Roman"/>
        </w:rPr>
        <w:t xml:space="preserve">ty signs, barricades, and other devices necessary for the safety and convenience of the general public. Contractor shall at all times conduct </w:t>
      </w:r>
      <w:r w:rsidR="004E0D32">
        <w:rPr>
          <w:rFonts w:ascii="Times New Roman" w:hAnsi="Times New Roman" w:cs="Times New Roman"/>
        </w:rPr>
        <w:lastRenderedPageBreak/>
        <w:t>his/her work to assure</w:t>
      </w:r>
      <w:r w:rsidR="006A4F76">
        <w:rPr>
          <w:rFonts w:ascii="Times New Roman" w:hAnsi="Times New Roman" w:cs="Times New Roman"/>
        </w:rPr>
        <w:t xml:space="preserve"> the least possible disruption to normal public traffic (vehicular and pedestrian) and allowing for the free flow of traffic and public right</w:t>
      </w:r>
      <w:r w:rsidR="00612A4F">
        <w:rPr>
          <w:rFonts w:ascii="Times New Roman" w:hAnsi="Times New Roman" w:cs="Times New Roman"/>
        </w:rPr>
        <w:t>s-of way.</w:t>
      </w:r>
    </w:p>
    <w:p w14:paraId="039A95FE" w14:textId="2EB51A02" w:rsidR="00612A4F" w:rsidRPr="00A3366B" w:rsidRDefault="00612A4F" w:rsidP="00A1260C">
      <w:pPr>
        <w:pStyle w:val="BodyText"/>
        <w:numPr>
          <w:ilvl w:val="3"/>
          <w:numId w:val="4"/>
        </w:numPr>
        <w:rPr>
          <w:rFonts w:ascii="Times New Roman"/>
        </w:rPr>
      </w:pPr>
      <w:r>
        <w:rPr>
          <w:rFonts w:ascii="Times New Roman" w:hAnsi="Times New Roman" w:cs="Times New Roman"/>
        </w:rPr>
        <w:t>Shirts are required to be worn at all times on the work site, smoking is not</w:t>
      </w:r>
      <w:r w:rsidR="00A3366B">
        <w:rPr>
          <w:rFonts w:ascii="Times New Roman" w:hAnsi="Times New Roman" w:cs="Times New Roman"/>
        </w:rPr>
        <w:t xml:space="preserve"> allowed anywhere on the property, no radios or headsets are allowed.</w:t>
      </w:r>
    </w:p>
    <w:p w14:paraId="74B39D5C" w14:textId="4EF22585" w:rsidR="00A3366B" w:rsidRPr="006B6110" w:rsidRDefault="00A3366B" w:rsidP="00A1260C">
      <w:pPr>
        <w:pStyle w:val="BodyText"/>
        <w:numPr>
          <w:ilvl w:val="3"/>
          <w:numId w:val="4"/>
        </w:numPr>
        <w:rPr>
          <w:rFonts w:ascii="Times New Roman"/>
        </w:rPr>
      </w:pPr>
      <w:r>
        <w:rPr>
          <w:rFonts w:ascii="Times New Roman" w:hAnsi="Times New Roman" w:cs="Times New Roman"/>
        </w:rPr>
        <w:t>Adverse conditions which</w:t>
      </w:r>
      <w:r w:rsidR="00CB107A">
        <w:rPr>
          <w:rFonts w:ascii="Times New Roman" w:hAnsi="Times New Roman" w:cs="Times New Roman"/>
        </w:rPr>
        <w:t xml:space="preserve"> may require major field changes not state in the scope of work for this project must be reported to the Hawaii State Hospital Facility Plant Manager prior to commencem</w:t>
      </w:r>
      <w:r w:rsidR="006B6110">
        <w:rPr>
          <w:rFonts w:ascii="Times New Roman" w:hAnsi="Times New Roman" w:cs="Times New Roman"/>
        </w:rPr>
        <w:t xml:space="preserve">ent or continuation of work. </w:t>
      </w:r>
    </w:p>
    <w:p w14:paraId="3A962C32" w14:textId="6BC3A4B2" w:rsidR="006B6110" w:rsidRPr="00A321C4" w:rsidRDefault="005C72FD" w:rsidP="00A1260C">
      <w:pPr>
        <w:pStyle w:val="BodyText"/>
        <w:numPr>
          <w:ilvl w:val="3"/>
          <w:numId w:val="4"/>
        </w:numPr>
        <w:rPr>
          <w:rFonts w:ascii="Times New Roman"/>
        </w:rPr>
      </w:pPr>
      <w:r>
        <w:rPr>
          <w:rFonts w:ascii="Times New Roman" w:hAnsi="Times New Roman" w:cs="Times New Roman"/>
        </w:rPr>
        <w:t>Contractor shall re-execute any work</w:t>
      </w:r>
      <w:r w:rsidR="00DC16BC">
        <w:rPr>
          <w:rFonts w:ascii="Times New Roman" w:hAnsi="Times New Roman" w:cs="Times New Roman"/>
        </w:rPr>
        <w:t xml:space="preserve"> that fails to conform to the requirements of this agreement and shall immediately remedy any defects due to faulty workmanship by the Contractor. Should the Contractor fail to comply, the State reserves the right to engage the services of another company to perform the services and to deduct such costs from monies due to the Contractor.</w:t>
      </w:r>
    </w:p>
    <w:p w14:paraId="4B923939" w14:textId="52EF7E57" w:rsidR="00A321C4" w:rsidRPr="00A34341" w:rsidRDefault="00A321C4" w:rsidP="00A1260C">
      <w:pPr>
        <w:pStyle w:val="BodyText"/>
        <w:numPr>
          <w:ilvl w:val="3"/>
          <w:numId w:val="4"/>
        </w:numPr>
        <w:rPr>
          <w:rFonts w:ascii="Times New Roman"/>
        </w:rPr>
      </w:pPr>
      <w:r>
        <w:rPr>
          <w:rFonts w:ascii="Times New Roman" w:hAnsi="Times New Roman" w:cs="Times New Roman"/>
        </w:rPr>
        <w:t>The Contractor is required to report to the Plant Operations Office to check in before going to the Security Entrance of HSH when arriving on campus and reporting out when leaving campus.</w:t>
      </w:r>
    </w:p>
    <w:p w14:paraId="48CEBFD9" w14:textId="6DBC15F0" w:rsidR="00A34341" w:rsidRPr="00DC16BC" w:rsidRDefault="00A34341" w:rsidP="00A1260C">
      <w:pPr>
        <w:pStyle w:val="BodyText"/>
        <w:numPr>
          <w:ilvl w:val="3"/>
          <w:numId w:val="4"/>
        </w:numPr>
        <w:rPr>
          <w:rFonts w:ascii="Times New Roman"/>
        </w:rPr>
      </w:pPr>
      <w:r>
        <w:rPr>
          <w:rFonts w:ascii="Times New Roman" w:hAnsi="Times New Roman" w:cs="Times New Roman"/>
        </w:rPr>
        <w:t>HSH shall have the right to terminate the contract at any time by giving the Contractor a thirty (30) day written notice.</w:t>
      </w:r>
    </w:p>
    <w:p w14:paraId="33803332" w14:textId="77777777" w:rsidR="00686F9A" w:rsidRPr="00111B68" w:rsidRDefault="00686F9A" w:rsidP="00111B68">
      <w:pPr>
        <w:tabs>
          <w:tab w:val="left" w:pos="820"/>
        </w:tabs>
        <w:spacing w:before="120"/>
        <w:ind w:right="634"/>
        <w:rPr>
          <w:rFonts w:ascii="Times New Roman" w:hAnsi="Times New Roman" w:cs="Times New Roman"/>
          <w:sz w:val="24"/>
        </w:rPr>
      </w:pPr>
    </w:p>
    <w:p w14:paraId="21C63A72" w14:textId="3FFDF91A" w:rsidR="0093218A" w:rsidRPr="00354C52" w:rsidRDefault="0093218A" w:rsidP="0093218A">
      <w:pPr>
        <w:pStyle w:val="BodyText"/>
        <w:numPr>
          <w:ilvl w:val="0"/>
          <w:numId w:val="10"/>
        </w:numPr>
        <w:spacing w:before="5"/>
        <w:ind w:left="360"/>
        <w:rPr>
          <w:rFonts w:ascii="Times New Roman" w:hAnsi="Times New Roman" w:cs="Times New Roman"/>
          <w:b/>
          <w:bCs/>
        </w:rPr>
      </w:pPr>
      <w:r w:rsidRPr="00354C52">
        <w:rPr>
          <w:rFonts w:ascii="Times New Roman"/>
          <w:b/>
          <w:bCs/>
        </w:rPr>
        <w:t>Qualification</w:t>
      </w:r>
      <w:r w:rsidR="00F81DA1" w:rsidRPr="00354C52">
        <w:rPr>
          <w:rFonts w:ascii="Times New Roman"/>
          <w:b/>
          <w:bCs/>
        </w:rPr>
        <w:t xml:space="preserve"> and Requirement</w:t>
      </w:r>
      <w:r w:rsidR="00FE54C3" w:rsidRPr="00354C52">
        <w:rPr>
          <w:rFonts w:ascii="Times New Roman" w:hAnsi="Times New Roman" w:cs="Times New Roman"/>
          <w:b/>
          <w:bCs/>
        </w:rPr>
        <w:t>:</w:t>
      </w:r>
    </w:p>
    <w:p w14:paraId="562E36DC" w14:textId="7CFC3B06" w:rsidR="00F81DA1" w:rsidRPr="00354C52" w:rsidRDefault="00FE54C3" w:rsidP="00F81DA1">
      <w:pPr>
        <w:pStyle w:val="BodyText"/>
        <w:numPr>
          <w:ilvl w:val="0"/>
          <w:numId w:val="13"/>
        </w:numPr>
        <w:tabs>
          <w:tab w:val="left" w:pos="810"/>
        </w:tabs>
        <w:spacing w:before="120"/>
        <w:ind w:left="806" w:hanging="446"/>
        <w:rPr>
          <w:rFonts w:ascii="Times New Roman"/>
        </w:rPr>
      </w:pPr>
      <w:r w:rsidRPr="00354C52">
        <w:rPr>
          <w:rFonts w:ascii="Times New Roman"/>
        </w:rPr>
        <w:t xml:space="preserve">Provide qualified candidates to perform the services under this </w:t>
      </w:r>
      <w:r w:rsidR="004511C1">
        <w:rPr>
          <w:rFonts w:ascii="Times New Roman"/>
        </w:rPr>
        <w:t>RFQ</w:t>
      </w:r>
      <w:r w:rsidRPr="00354C52">
        <w:rPr>
          <w:rFonts w:ascii="Times New Roman"/>
        </w:rPr>
        <w:t>.</w:t>
      </w:r>
    </w:p>
    <w:p w14:paraId="213829E2" w14:textId="05C0CCA3" w:rsidR="002D0ACF" w:rsidRPr="00111B68" w:rsidRDefault="00F81DA1" w:rsidP="00686F9A">
      <w:pPr>
        <w:pStyle w:val="BodyText"/>
        <w:numPr>
          <w:ilvl w:val="0"/>
          <w:numId w:val="13"/>
        </w:numPr>
        <w:tabs>
          <w:tab w:val="left" w:pos="810"/>
        </w:tabs>
        <w:spacing w:before="120"/>
        <w:ind w:left="806" w:hanging="446"/>
        <w:rPr>
          <w:rFonts w:ascii="Times New Roman"/>
        </w:rPr>
      </w:pPr>
      <w:r w:rsidRPr="00354C52">
        <w:rPr>
          <w:rFonts w:ascii="Times New Roman"/>
        </w:rPr>
        <w:t>Maintain</w:t>
      </w:r>
      <w:r w:rsidRPr="00354C52">
        <w:rPr>
          <w:rFonts w:ascii="Times New Roman" w:hAnsi="Times New Roman" w:cs="Times New Roman"/>
        </w:rPr>
        <w:t xml:space="preserve"> an accurate record and shall report to HS</w:t>
      </w:r>
      <w:r w:rsidR="00C310D4">
        <w:rPr>
          <w:rFonts w:ascii="Times New Roman" w:hAnsi="Times New Roman" w:cs="Times New Roman"/>
        </w:rPr>
        <w:t>H Facility Plant Manager</w:t>
      </w:r>
      <w:r w:rsidR="00162DE5" w:rsidRPr="00354C52">
        <w:rPr>
          <w:rFonts w:ascii="Times New Roman" w:hAnsi="Times New Roman" w:cs="Times New Roman"/>
        </w:rPr>
        <w:t>.</w:t>
      </w:r>
    </w:p>
    <w:p w14:paraId="342ABD1B" w14:textId="77777777" w:rsidR="00F81DA1" w:rsidRPr="00354C52" w:rsidRDefault="00F81DA1" w:rsidP="00F81DA1">
      <w:pPr>
        <w:pStyle w:val="BodyText"/>
        <w:spacing w:before="5"/>
        <w:rPr>
          <w:rFonts w:ascii="Times New Roman" w:hAnsi="Times New Roman" w:cs="Times New Roman"/>
        </w:rPr>
      </w:pPr>
    </w:p>
    <w:p w14:paraId="3637971D" w14:textId="1BF369AC" w:rsidR="00F81DA1" w:rsidRPr="00354C52" w:rsidRDefault="002D0ACF" w:rsidP="0093218A">
      <w:pPr>
        <w:pStyle w:val="BodyText"/>
        <w:numPr>
          <w:ilvl w:val="0"/>
          <w:numId w:val="10"/>
        </w:numPr>
        <w:spacing w:before="5"/>
        <w:ind w:left="360"/>
        <w:rPr>
          <w:rFonts w:ascii="Times New Roman" w:hAnsi="Times New Roman" w:cs="Times New Roman"/>
          <w:b/>
          <w:bCs/>
        </w:rPr>
      </w:pPr>
      <w:r w:rsidRPr="00354C52">
        <w:rPr>
          <w:rFonts w:ascii="Times New Roman" w:hAnsi="Times New Roman" w:cs="Times New Roman"/>
          <w:b/>
          <w:bCs/>
        </w:rPr>
        <w:t>Vendor Compliance</w:t>
      </w:r>
    </w:p>
    <w:p w14:paraId="37C39F63" w14:textId="3CFFE19C" w:rsidR="002D0ACF" w:rsidRPr="00354C52" w:rsidRDefault="002D0ACF" w:rsidP="00686F9A">
      <w:pPr>
        <w:pStyle w:val="BodyText"/>
        <w:numPr>
          <w:ilvl w:val="0"/>
          <w:numId w:val="14"/>
        </w:numPr>
        <w:spacing w:before="120"/>
        <w:rPr>
          <w:rFonts w:ascii="Times New Roman" w:hAnsi="Times New Roman" w:cs="Times New Roman"/>
        </w:rPr>
      </w:pPr>
      <w:r w:rsidRPr="00354C52">
        <w:rPr>
          <w:rFonts w:ascii="Times New Roman" w:hAnsi="Times New Roman" w:cs="Times New Roman"/>
        </w:rPr>
        <w:t xml:space="preserve">Proof of compliance obtained through Hawaii Compliance Express (HCE). The vendor’s name on the Certificate of Vendor Compliance (CVC) must exactly match the vendor’s name under which the quote for this solicitation is submitted. A copy of CVC must be submitted with quote for verification. The vendor is responsible for maintaining compliance. Non-compliance may result in a vendor not receiving an award, delay of payment, or cancellation of award. </w:t>
      </w:r>
    </w:p>
    <w:p w14:paraId="66C677E6" w14:textId="696EF8D3" w:rsidR="002D0ACF" w:rsidRPr="00354C52" w:rsidRDefault="002D0ACF" w:rsidP="00686F9A">
      <w:pPr>
        <w:pStyle w:val="BodyText"/>
        <w:numPr>
          <w:ilvl w:val="0"/>
          <w:numId w:val="14"/>
        </w:numPr>
        <w:spacing w:before="120"/>
        <w:rPr>
          <w:rFonts w:ascii="Times New Roman" w:hAnsi="Times New Roman" w:cs="Times New Roman"/>
        </w:rPr>
      </w:pPr>
      <w:r w:rsidRPr="00354C52">
        <w:rPr>
          <w:rFonts w:ascii="Times New Roman" w:hAnsi="Times New Roman" w:cs="Times New Roman"/>
        </w:rPr>
        <w:t xml:space="preserve">The interested offeror must be a registered company to do business in the State of Hawaii. </w:t>
      </w:r>
    </w:p>
    <w:p w14:paraId="3BD30652" w14:textId="097E747D" w:rsidR="002D0ACF" w:rsidRDefault="002D0ACF" w:rsidP="002D0ACF">
      <w:pPr>
        <w:pStyle w:val="BodyText"/>
        <w:spacing w:before="5"/>
        <w:rPr>
          <w:rFonts w:ascii="Times New Roman" w:hAnsi="Times New Roman" w:cs="Times New Roman"/>
        </w:rPr>
      </w:pPr>
    </w:p>
    <w:p w14:paraId="53478A6B" w14:textId="77777777" w:rsidR="00A34341" w:rsidRPr="00354C52" w:rsidRDefault="00A34341" w:rsidP="002D0ACF">
      <w:pPr>
        <w:pStyle w:val="BodyText"/>
        <w:spacing w:before="5"/>
        <w:rPr>
          <w:rFonts w:ascii="Times New Roman" w:hAnsi="Times New Roman" w:cs="Times New Roman"/>
        </w:rPr>
      </w:pPr>
    </w:p>
    <w:p w14:paraId="0821FE59" w14:textId="40163BCC" w:rsidR="003A213B" w:rsidRPr="00054B9D" w:rsidRDefault="002D0ACF" w:rsidP="00054B9D">
      <w:pPr>
        <w:pStyle w:val="BodyText"/>
        <w:numPr>
          <w:ilvl w:val="0"/>
          <w:numId w:val="10"/>
        </w:numPr>
        <w:spacing w:before="5"/>
        <w:ind w:left="360"/>
        <w:rPr>
          <w:rFonts w:ascii="Times New Roman" w:hAnsi="Times New Roman" w:cs="Times New Roman"/>
          <w:b/>
          <w:bCs/>
        </w:rPr>
      </w:pPr>
      <w:r w:rsidRPr="00354C52">
        <w:rPr>
          <w:rFonts w:ascii="Times New Roman" w:hAnsi="Times New Roman" w:cs="Times New Roman"/>
          <w:b/>
          <w:bCs/>
        </w:rPr>
        <w:t>Compensation and Payment Schedule</w:t>
      </w:r>
      <w:r w:rsidRPr="00054B9D">
        <w:rPr>
          <w:rFonts w:ascii="Times New Roman" w:hAnsi="Times New Roman" w:cs="Times New Roman"/>
        </w:rPr>
        <w:t xml:space="preserve"> </w:t>
      </w:r>
    </w:p>
    <w:p w14:paraId="03A349B2" w14:textId="77777777" w:rsidR="00E36051" w:rsidRPr="00354C52" w:rsidRDefault="00E36051" w:rsidP="00E36051">
      <w:pPr>
        <w:pStyle w:val="BodyText"/>
        <w:spacing w:before="5"/>
        <w:ind w:left="360"/>
        <w:rPr>
          <w:rFonts w:ascii="Times New Roman" w:hAnsi="Times New Roman" w:cs="Times New Roman"/>
        </w:rPr>
      </w:pPr>
    </w:p>
    <w:p w14:paraId="3251B541" w14:textId="2FBF277E" w:rsidR="00E36051" w:rsidRPr="00354C52" w:rsidRDefault="00E36051" w:rsidP="00E36051">
      <w:pPr>
        <w:pStyle w:val="BodyText"/>
        <w:spacing w:before="5"/>
        <w:ind w:left="360"/>
        <w:rPr>
          <w:rFonts w:ascii="Times New Roman" w:hAnsi="Times New Roman" w:cs="Times New Roman"/>
        </w:rPr>
      </w:pPr>
      <w:r w:rsidRPr="00354C52">
        <w:rPr>
          <w:rFonts w:ascii="Times New Roman" w:hAnsi="Times New Roman" w:cs="Times New Roman"/>
        </w:rPr>
        <w:t>The Contractor shall submit monthly invoice to Hawaii State Hospital for the services provided in accordance with Section 1, “Scope of Services.”</w:t>
      </w:r>
    </w:p>
    <w:p w14:paraId="638546FB" w14:textId="77777777" w:rsidR="002D0ACF" w:rsidRPr="00354C52" w:rsidRDefault="002D0ACF" w:rsidP="002D0ACF">
      <w:pPr>
        <w:pStyle w:val="BodyText"/>
        <w:spacing w:before="5"/>
        <w:rPr>
          <w:rFonts w:ascii="Times New Roman" w:hAnsi="Times New Roman" w:cs="Times New Roman"/>
        </w:rPr>
      </w:pPr>
    </w:p>
    <w:p w14:paraId="69023113" w14:textId="44331AEA" w:rsidR="002D0ACF" w:rsidRPr="00354C52" w:rsidRDefault="002D0ACF" w:rsidP="0093218A">
      <w:pPr>
        <w:pStyle w:val="BodyText"/>
        <w:numPr>
          <w:ilvl w:val="0"/>
          <w:numId w:val="10"/>
        </w:numPr>
        <w:spacing w:before="5"/>
        <w:ind w:left="360"/>
        <w:rPr>
          <w:rFonts w:ascii="Times New Roman" w:hAnsi="Times New Roman" w:cs="Times New Roman"/>
          <w:b/>
          <w:bCs/>
        </w:rPr>
      </w:pPr>
      <w:r w:rsidRPr="00354C52">
        <w:rPr>
          <w:rFonts w:ascii="Times New Roman" w:hAnsi="Times New Roman" w:cs="Times New Roman"/>
          <w:b/>
          <w:bCs/>
        </w:rPr>
        <w:t>Performance Period:</w:t>
      </w:r>
    </w:p>
    <w:p w14:paraId="779C5354" w14:textId="4335B2EE" w:rsidR="002D0ACF" w:rsidRPr="00354C52" w:rsidRDefault="002D0ACF" w:rsidP="002D0ACF">
      <w:pPr>
        <w:pStyle w:val="BodyText"/>
        <w:spacing w:before="5"/>
        <w:rPr>
          <w:rFonts w:ascii="Times New Roman" w:hAnsi="Times New Roman" w:cs="Times New Roman"/>
          <w:b/>
          <w:bCs/>
        </w:rPr>
      </w:pPr>
    </w:p>
    <w:p w14:paraId="4DA9C053" w14:textId="3857D01F" w:rsidR="00686F9A" w:rsidRPr="00354C52" w:rsidRDefault="00686F9A" w:rsidP="00686F9A">
      <w:pPr>
        <w:pStyle w:val="BodyText"/>
        <w:spacing w:before="5"/>
        <w:ind w:left="360"/>
        <w:rPr>
          <w:rFonts w:ascii="Times New Roman" w:hAnsi="Times New Roman" w:cs="Times New Roman"/>
        </w:rPr>
      </w:pPr>
      <w:r w:rsidRPr="00354C52">
        <w:rPr>
          <w:rFonts w:ascii="Times New Roman" w:hAnsi="Times New Roman" w:cs="Times New Roman"/>
        </w:rPr>
        <w:t xml:space="preserve">The Contractor shall provide the services required under the contract from </w:t>
      </w:r>
      <w:r w:rsidR="00C25ECF">
        <w:rPr>
          <w:rFonts w:ascii="Times New Roman" w:hAnsi="Times New Roman" w:cs="Times New Roman"/>
        </w:rPr>
        <w:t>September 1</w:t>
      </w:r>
      <w:r w:rsidR="00A321C4">
        <w:rPr>
          <w:rFonts w:ascii="Times New Roman" w:hAnsi="Times New Roman" w:cs="Times New Roman"/>
        </w:rPr>
        <w:t xml:space="preserve">, </w:t>
      </w:r>
      <w:r w:rsidR="00122FF2">
        <w:rPr>
          <w:rFonts w:ascii="Times New Roman" w:hAnsi="Times New Roman" w:cs="Times New Roman"/>
        </w:rPr>
        <w:t>2023,</w:t>
      </w:r>
      <w:r w:rsidRPr="00354C52">
        <w:rPr>
          <w:rFonts w:ascii="Times New Roman" w:hAnsi="Times New Roman" w:cs="Times New Roman"/>
        </w:rPr>
        <w:t xml:space="preserve"> to </w:t>
      </w:r>
      <w:r w:rsidR="00054B9D">
        <w:rPr>
          <w:rFonts w:ascii="Times New Roman" w:hAnsi="Times New Roman" w:cs="Times New Roman"/>
        </w:rPr>
        <w:t>August</w:t>
      </w:r>
      <w:r w:rsidR="008E0254">
        <w:rPr>
          <w:rFonts w:ascii="Times New Roman" w:hAnsi="Times New Roman" w:cs="Times New Roman"/>
        </w:rPr>
        <w:t xml:space="preserve"> 31</w:t>
      </w:r>
      <w:r w:rsidR="00054B9D">
        <w:rPr>
          <w:rFonts w:ascii="Times New Roman" w:hAnsi="Times New Roman" w:cs="Times New Roman"/>
        </w:rPr>
        <w:t>,</w:t>
      </w:r>
      <w:r w:rsidR="00A321C4">
        <w:rPr>
          <w:rFonts w:ascii="Times New Roman" w:hAnsi="Times New Roman" w:cs="Times New Roman"/>
        </w:rPr>
        <w:t xml:space="preserve"> 2024</w:t>
      </w:r>
      <w:r w:rsidR="008E0254">
        <w:rPr>
          <w:rFonts w:ascii="Times New Roman" w:hAnsi="Times New Roman" w:cs="Times New Roman"/>
        </w:rPr>
        <w:t xml:space="preserve"> </w:t>
      </w:r>
      <w:r w:rsidRPr="00354C52">
        <w:rPr>
          <w:rFonts w:ascii="Times New Roman" w:hAnsi="Times New Roman" w:cs="Times New Roman"/>
        </w:rPr>
        <w:t>unless the contract is sooner terminated.</w:t>
      </w:r>
    </w:p>
    <w:p w14:paraId="47A980DB" w14:textId="77777777" w:rsidR="00CF30B3" w:rsidRDefault="00CF30B3" w:rsidP="00725D61">
      <w:pPr>
        <w:pStyle w:val="BodyText"/>
        <w:spacing w:before="5"/>
        <w:rPr>
          <w:rFonts w:ascii="Times New Roman" w:hAnsi="Times New Roman" w:cs="Times New Roman"/>
        </w:rPr>
      </w:pPr>
    </w:p>
    <w:p w14:paraId="7E1E2036" w14:textId="2AAC9E2C" w:rsidR="002D0ACF" w:rsidRPr="00354C52" w:rsidRDefault="00686F9A" w:rsidP="00686F9A">
      <w:pPr>
        <w:pStyle w:val="BodyText"/>
        <w:spacing w:before="5"/>
        <w:ind w:left="360"/>
        <w:rPr>
          <w:rFonts w:ascii="Times New Roman" w:hAnsi="Times New Roman" w:cs="Times New Roman"/>
        </w:rPr>
      </w:pPr>
      <w:r w:rsidRPr="00354C52">
        <w:rPr>
          <w:rFonts w:ascii="Times New Roman" w:hAnsi="Times New Roman" w:cs="Times New Roman"/>
        </w:rPr>
        <w:t>When in the interest of the State, HSH may terminate the contract at any time and for convenience by providing eight (8) weeks prior written notice to the Contractor.</w:t>
      </w:r>
    </w:p>
    <w:p w14:paraId="4D683DF1" w14:textId="43247C2C" w:rsidR="00686F9A" w:rsidRDefault="00686F9A" w:rsidP="00686F9A">
      <w:pPr>
        <w:pStyle w:val="BodyText"/>
        <w:spacing w:before="5"/>
        <w:rPr>
          <w:rFonts w:ascii="Times New Roman" w:hAnsi="Times New Roman" w:cs="Times New Roman"/>
          <w:b/>
          <w:bCs/>
        </w:rPr>
      </w:pPr>
    </w:p>
    <w:p w14:paraId="69BC7FD8" w14:textId="77777777" w:rsidR="007D13E0" w:rsidRPr="00354C52" w:rsidRDefault="007D13E0" w:rsidP="00686F9A">
      <w:pPr>
        <w:pStyle w:val="BodyText"/>
        <w:spacing w:before="5"/>
        <w:rPr>
          <w:rFonts w:ascii="Times New Roman" w:hAnsi="Times New Roman" w:cs="Times New Roman"/>
          <w:b/>
          <w:bCs/>
        </w:rPr>
      </w:pPr>
    </w:p>
    <w:p w14:paraId="17310354" w14:textId="77777777" w:rsidR="00686F9A" w:rsidRPr="00354C52" w:rsidRDefault="00686F9A" w:rsidP="00686F9A">
      <w:pPr>
        <w:pStyle w:val="BodyText"/>
        <w:numPr>
          <w:ilvl w:val="0"/>
          <w:numId w:val="10"/>
        </w:numPr>
        <w:spacing w:before="5"/>
        <w:ind w:left="360"/>
        <w:rPr>
          <w:rFonts w:ascii="Times New Roman" w:hAnsi="Times New Roman" w:cs="Times New Roman"/>
          <w:b/>
          <w:bCs/>
        </w:rPr>
      </w:pPr>
      <w:r w:rsidRPr="00354C52">
        <w:rPr>
          <w:rFonts w:ascii="Times New Roman" w:hAnsi="Times New Roman" w:cs="Times New Roman"/>
          <w:b/>
          <w:bCs/>
        </w:rPr>
        <w:lastRenderedPageBreak/>
        <w:t>Submission and Award</w:t>
      </w:r>
    </w:p>
    <w:p w14:paraId="47D75786" w14:textId="6C1037B9" w:rsidR="00686F9A" w:rsidRPr="00354C52" w:rsidRDefault="00686F9A" w:rsidP="00686F9A">
      <w:pPr>
        <w:pStyle w:val="ListParagraph"/>
        <w:spacing w:before="240"/>
        <w:ind w:left="360" w:firstLine="0"/>
        <w:rPr>
          <w:rFonts w:ascii="Times New Roman" w:hAnsi="Times New Roman" w:cs="Times New Roman"/>
          <w:sz w:val="24"/>
          <w:szCs w:val="24"/>
        </w:rPr>
      </w:pPr>
      <w:r w:rsidRPr="00354C52">
        <w:rPr>
          <w:rFonts w:ascii="Times New Roman" w:hAnsi="Times New Roman" w:cs="Times New Roman"/>
          <w:sz w:val="24"/>
          <w:szCs w:val="24"/>
        </w:rPr>
        <w:t xml:space="preserve">All submittals shall be made via HIePRO. The following documents must also be </w:t>
      </w:r>
      <w:r w:rsidR="006D61A1" w:rsidRPr="00354C52">
        <w:rPr>
          <w:rFonts w:ascii="Times New Roman" w:hAnsi="Times New Roman" w:cs="Times New Roman"/>
          <w:sz w:val="24"/>
          <w:szCs w:val="24"/>
        </w:rPr>
        <w:t xml:space="preserve">completed and </w:t>
      </w:r>
      <w:r w:rsidRPr="00354C52">
        <w:rPr>
          <w:rFonts w:ascii="Times New Roman" w:hAnsi="Times New Roman" w:cs="Times New Roman"/>
          <w:sz w:val="24"/>
          <w:szCs w:val="24"/>
        </w:rPr>
        <w:t>submitted by the vendor</w:t>
      </w:r>
      <w:r w:rsidR="006D61A1" w:rsidRPr="00354C52">
        <w:rPr>
          <w:rFonts w:ascii="Times New Roman" w:hAnsi="Times New Roman" w:cs="Times New Roman"/>
          <w:sz w:val="24"/>
          <w:szCs w:val="24"/>
        </w:rPr>
        <w:t>.</w:t>
      </w:r>
    </w:p>
    <w:p w14:paraId="0DFF224F" w14:textId="77777777" w:rsidR="00686F9A" w:rsidRPr="00354C52" w:rsidRDefault="00686F9A" w:rsidP="00686F9A">
      <w:pPr>
        <w:pStyle w:val="ListParagraph"/>
        <w:widowControl/>
        <w:numPr>
          <w:ilvl w:val="0"/>
          <w:numId w:val="15"/>
        </w:numPr>
        <w:autoSpaceDE/>
        <w:autoSpaceDN/>
        <w:spacing w:before="120"/>
        <w:rPr>
          <w:rFonts w:ascii="Times New Roman" w:hAnsi="Times New Roman" w:cs="Times New Roman"/>
          <w:sz w:val="24"/>
          <w:szCs w:val="24"/>
        </w:rPr>
      </w:pPr>
      <w:r w:rsidRPr="00354C52">
        <w:rPr>
          <w:rFonts w:ascii="Times New Roman" w:hAnsi="Times New Roman" w:cs="Times New Roman"/>
          <w:sz w:val="24"/>
          <w:szCs w:val="24"/>
        </w:rPr>
        <w:t>Offeror’s Qualification Form</w:t>
      </w:r>
    </w:p>
    <w:p w14:paraId="0FD3FA22" w14:textId="48482180" w:rsidR="00686F9A" w:rsidRPr="00354C52" w:rsidRDefault="00686F9A" w:rsidP="00686F9A">
      <w:pPr>
        <w:pStyle w:val="ListParagraph"/>
        <w:widowControl/>
        <w:numPr>
          <w:ilvl w:val="0"/>
          <w:numId w:val="15"/>
        </w:numPr>
        <w:autoSpaceDE/>
        <w:autoSpaceDN/>
        <w:spacing w:before="120"/>
        <w:rPr>
          <w:rFonts w:ascii="Times New Roman" w:hAnsi="Times New Roman" w:cs="Times New Roman"/>
          <w:sz w:val="24"/>
          <w:szCs w:val="24"/>
        </w:rPr>
      </w:pPr>
      <w:r w:rsidRPr="00354C52">
        <w:rPr>
          <w:rFonts w:ascii="Times New Roman" w:hAnsi="Times New Roman" w:cs="Times New Roman"/>
          <w:sz w:val="24"/>
          <w:szCs w:val="24"/>
        </w:rPr>
        <w:t>Offer Form OF-1</w:t>
      </w:r>
    </w:p>
    <w:p w14:paraId="37A43D4C" w14:textId="77777777" w:rsidR="00635D74" w:rsidRDefault="00686F9A" w:rsidP="00686F9A">
      <w:pPr>
        <w:pStyle w:val="ListParagraph"/>
        <w:spacing w:before="240"/>
        <w:ind w:left="360" w:firstLine="0"/>
        <w:rPr>
          <w:rFonts w:ascii="Times New Roman" w:hAnsi="Times New Roman" w:cs="Times New Roman"/>
          <w:sz w:val="24"/>
          <w:szCs w:val="24"/>
        </w:rPr>
      </w:pPr>
      <w:r w:rsidRPr="00354C52">
        <w:rPr>
          <w:rFonts w:ascii="Times New Roman" w:hAnsi="Times New Roman" w:cs="Times New Roman"/>
          <w:sz w:val="24"/>
          <w:szCs w:val="24"/>
        </w:rPr>
        <w:t>Selection and award shall be contingent on the lowest</w:t>
      </w:r>
      <w:r w:rsidR="0064741B">
        <w:rPr>
          <w:rFonts w:ascii="Times New Roman" w:hAnsi="Times New Roman" w:cs="Times New Roman"/>
          <w:sz w:val="24"/>
          <w:szCs w:val="24"/>
        </w:rPr>
        <w:t xml:space="preserve"> and</w:t>
      </w:r>
      <w:r w:rsidRPr="00354C52">
        <w:rPr>
          <w:rFonts w:ascii="Times New Roman" w:hAnsi="Times New Roman" w:cs="Times New Roman"/>
          <w:sz w:val="24"/>
          <w:szCs w:val="24"/>
        </w:rPr>
        <w:t xml:space="preserve"> most responsible and responsive offer.</w:t>
      </w:r>
      <w:r w:rsidR="00635D74">
        <w:rPr>
          <w:rFonts w:ascii="Times New Roman" w:hAnsi="Times New Roman" w:cs="Times New Roman"/>
          <w:sz w:val="24"/>
          <w:szCs w:val="24"/>
        </w:rPr>
        <w:t xml:space="preserve">  </w:t>
      </w:r>
    </w:p>
    <w:p w14:paraId="07D21F2D" w14:textId="32D053B8" w:rsidR="00686F9A" w:rsidRPr="00354C52" w:rsidRDefault="00686F9A" w:rsidP="00686F9A">
      <w:pPr>
        <w:pStyle w:val="ListParagraph"/>
        <w:spacing w:before="240"/>
        <w:ind w:left="360" w:firstLine="0"/>
        <w:rPr>
          <w:rFonts w:ascii="Times New Roman" w:hAnsi="Times New Roman" w:cs="Times New Roman"/>
          <w:sz w:val="24"/>
          <w:szCs w:val="24"/>
        </w:rPr>
      </w:pPr>
      <w:r w:rsidRPr="00354C52">
        <w:rPr>
          <w:rFonts w:ascii="Times New Roman" w:hAnsi="Times New Roman" w:cs="Times New Roman"/>
          <w:sz w:val="24"/>
          <w:szCs w:val="24"/>
        </w:rPr>
        <w:t>HSH reserves the right to cancel this procurement or award at any time and for convenience by providing eight (8) weeks prior written notice to the Contractor.</w:t>
      </w:r>
    </w:p>
    <w:p w14:paraId="58A37F68" w14:textId="38449451" w:rsidR="005C37F1" w:rsidRPr="00354C52" w:rsidRDefault="00686F9A" w:rsidP="005C37F1">
      <w:pPr>
        <w:pStyle w:val="ListParagraph"/>
        <w:spacing w:before="240"/>
        <w:ind w:left="360" w:firstLine="0"/>
        <w:rPr>
          <w:rFonts w:ascii="Times New Roman" w:hAnsi="Times New Roman" w:cs="Times New Roman"/>
          <w:b/>
          <w:sz w:val="24"/>
        </w:rPr>
      </w:pPr>
      <w:r w:rsidRPr="00354C52">
        <w:rPr>
          <w:rFonts w:ascii="Times New Roman" w:hAnsi="Times New Roman" w:cs="Times New Roman"/>
          <w:sz w:val="24"/>
          <w:szCs w:val="24"/>
        </w:rPr>
        <w:t xml:space="preserve">Please contact </w:t>
      </w:r>
      <w:r w:rsidR="007143E6">
        <w:rPr>
          <w:rFonts w:ascii="Times New Roman" w:hAnsi="Times New Roman" w:cs="Times New Roman"/>
          <w:sz w:val="24"/>
          <w:szCs w:val="24"/>
        </w:rPr>
        <w:t>Troy Adams</w:t>
      </w:r>
      <w:r w:rsidRPr="00354C52">
        <w:rPr>
          <w:rFonts w:ascii="Times New Roman" w:hAnsi="Times New Roman" w:cs="Times New Roman"/>
          <w:sz w:val="24"/>
          <w:szCs w:val="24"/>
        </w:rPr>
        <w:t xml:space="preserve"> at (808) </w:t>
      </w:r>
      <w:r w:rsidR="007143E6">
        <w:rPr>
          <w:rFonts w:ascii="Times New Roman" w:hAnsi="Times New Roman" w:cs="Times New Roman"/>
          <w:sz w:val="24"/>
          <w:szCs w:val="24"/>
        </w:rPr>
        <w:t>306-0431</w:t>
      </w:r>
      <w:r w:rsidRPr="00354C52">
        <w:rPr>
          <w:rFonts w:ascii="Times New Roman" w:hAnsi="Times New Roman" w:cs="Times New Roman"/>
          <w:sz w:val="24"/>
          <w:szCs w:val="24"/>
        </w:rPr>
        <w:t xml:space="preserve"> or </w:t>
      </w:r>
      <w:r w:rsidR="007143E6">
        <w:rPr>
          <w:rFonts w:ascii="Times New Roman" w:hAnsi="Times New Roman" w:cs="Times New Roman"/>
          <w:sz w:val="24"/>
          <w:szCs w:val="24"/>
        </w:rPr>
        <w:t>troy.adams</w:t>
      </w:r>
      <w:r w:rsidRPr="00354C52">
        <w:rPr>
          <w:rFonts w:ascii="Times New Roman" w:hAnsi="Times New Roman" w:cs="Times New Roman"/>
          <w:sz w:val="24"/>
          <w:szCs w:val="24"/>
        </w:rPr>
        <w:t xml:space="preserve">@doh.hawaii.gov if you have any questions regarding this </w:t>
      </w:r>
      <w:r w:rsidR="00E61B3C">
        <w:rPr>
          <w:rFonts w:ascii="Times New Roman" w:hAnsi="Times New Roman" w:cs="Times New Roman"/>
          <w:sz w:val="24"/>
          <w:szCs w:val="24"/>
        </w:rPr>
        <w:t>RFQ</w:t>
      </w:r>
      <w:r w:rsidRPr="00354C52">
        <w:rPr>
          <w:rFonts w:ascii="Times New Roman" w:hAnsi="Times New Roman" w:cs="Times New Roman"/>
          <w:sz w:val="24"/>
          <w:szCs w:val="24"/>
        </w:rPr>
        <w:t>.</w:t>
      </w:r>
    </w:p>
    <w:sectPr w:rsidR="005C37F1" w:rsidRPr="00354C52" w:rsidSect="00635D74">
      <w:headerReference w:type="default" r:id="rId8"/>
      <w:footerReference w:type="default" r:id="rId9"/>
      <w:pgSz w:w="12240" w:h="15840"/>
      <w:pgMar w:top="900" w:right="580" w:bottom="1260" w:left="980" w:header="720" w:footer="731"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6CDA6AC" w14:textId="77777777" w:rsidR="00485791" w:rsidRDefault="00485791">
      <w:r>
        <w:separator/>
      </w:r>
    </w:p>
  </w:endnote>
  <w:endnote w:type="continuationSeparator" w:id="0">
    <w:p w14:paraId="44324E03" w14:textId="77777777" w:rsidR="00485791" w:rsidRDefault="00485791">
      <w:r>
        <w:continuationSeparator/>
      </w:r>
    </w:p>
  </w:endnote>
  <w:endnote w:type="continuationNotice" w:id="1">
    <w:p w14:paraId="495F7643" w14:textId="77777777" w:rsidR="00485791" w:rsidRDefault="0048579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889B7F" w14:textId="23DA6D1E" w:rsidR="00684508" w:rsidRPr="00635D74" w:rsidRDefault="00684508" w:rsidP="004204A4">
    <w:pPr>
      <w:pStyle w:val="Footer"/>
      <w:spacing w:before="120"/>
      <w:ind w:left="360"/>
      <w:rPr>
        <w:rFonts w:ascii="Times New Roman" w:hAnsi="Times New Roman" w:cs="Times New Roman"/>
        <w:sz w:val="20"/>
        <w:szCs w:val="20"/>
      </w:rPr>
    </w:pPr>
    <w:r w:rsidRPr="00635D74">
      <w:rPr>
        <w:rFonts w:ascii="Times New Roman" w:hAnsi="Times New Roman" w:cs="Times New Roman"/>
        <w:sz w:val="20"/>
        <w:szCs w:val="20"/>
      </w:rPr>
      <w:t>RFQ-23-04-HSH</w:t>
    </w:r>
    <w:r w:rsidRPr="00635D74">
      <w:rPr>
        <w:rFonts w:ascii="Times New Roman" w:hAnsi="Times New Roman" w:cs="Times New Roman"/>
        <w:sz w:val="20"/>
        <w:szCs w:val="20"/>
      </w:rPr>
      <w:tab/>
    </w:r>
    <w:r w:rsidRPr="00635D74">
      <w:rPr>
        <w:rFonts w:ascii="Times New Roman" w:hAnsi="Times New Roman" w:cs="Times New Roman"/>
        <w:sz w:val="20"/>
        <w:szCs w:val="20"/>
      </w:rPr>
      <w:tab/>
      <w:t xml:space="preserve">Page </w:t>
    </w:r>
    <w:r w:rsidRPr="00635D74">
      <w:rPr>
        <w:rFonts w:ascii="Times New Roman" w:hAnsi="Times New Roman" w:cs="Times New Roman"/>
        <w:sz w:val="20"/>
        <w:szCs w:val="20"/>
      </w:rPr>
      <w:fldChar w:fldCharType="begin"/>
    </w:r>
    <w:r w:rsidRPr="00635D74">
      <w:rPr>
        <w:rFonts w:ascii="Times New Roman" w:hAnsi="Times New Roman" w:cs="Times New Roman"/>
        <w:sz w:val="20"/>
        <w:szCs w:val="20"/>
      </w:rPr>
      <w:instrText xml:space="preserve"> PAGE  \* Arabic  \* MERGEFORMAT </w:instrText>
    </w:r>
    <w:r w:rsidRPr="00635D74">
      <w:rPr>
        <w:rFonts w:ascii="Times New Roman" w:hAnsi="Times New Roman" w:cs="Times New Roman"/>
        <w:sz w:val="20"/>
        <w:szCs w:val="20"/>
      </w:rPr>
      <w:fldChar w:fldCharType="separate"/>
    </w:r>
    <w:r w:rsidRPr="00635D74">
      <w:rPr>
        <w:rFonts w:ascii="Times New Roman" w:hAnsi="Times New Roman" w:cs="Times New Roman"/>
        <w:noProof/>
        <w:sz w:val="20"/>
        <w:szCs w:val="20"/>
      </w:rPr>
      <w:t>1</w:t>
    </w:r>
    <w:r w:rsidRPr="00635D74">
      <w:rPr>
        <w:rFonts w:ascii="Times New Roman" w:hAnsi="Times New Roman" w:cs="Times New Roman"/>
        <w:sz w:val="20"/>
        <w:szCs w:val="20"/>
      </w:rPr>
      <w:fldChar w:fldCharType="end"/>
    </w:r>
    <w:r w:rsidRPr="00635D74">
      <w:rPr>
        <w:rFonts w:ascii="Times New Roman" w:hAnsi="Times New Roman" w:cs="Times New Roman"/>
        <w:sz w:val="20"/>
        <w:szCs w:val="20"/>
      </w:rPr>
      <w:t xml:space="preserve"> of </w:t>
    </w:r>
    <w:r w:rsidRPr="00635D74">
      <w:rPr>
        <w:rFonts w:ascii="Times New Roman" w:hAnsi="Times New Roman" w:cs="Times New Roman"/>
        <w:sz w:val="20"/>
        <w:szCs w:val="20"/>
      </w:rPr>
      <w:fldChar w:fldCharType="begin"/>
    </w:r>
    <w:r w:rsidRPr="00635D74">
      <w:rPr>
        <w:rFonts w:ascii="Times New Roman" w:hAnsi="Times New Roman" w:cs="Times New Roman"/>
        <w:sz w:val="20"/>
        <w:szCs w:val="20"/>
      </w:rPr>
      <w:instrText xml:space="preserve"> NUMPAGES  \* Arabic  \* MERGEFORMAT </w:instrText>
    </w:r>
    <w:r w:rsidRPr="00635D74">
      <w:rPr>
        <w:rFonts w:ascii="Times New Roman" w:hAnsi="Times New Roman" w:cs="Times New Roman"/>
        <w:sz w:val="20"/>
        <w:szCs w:val="20"/>
      </w:rPr>
      <w:fldChar w:fldCharType="separate"/>
    </w:r>
    <w:r w:rsidRPr="00635D74">
      <w:rPr>
        <w:rFonts w:ascii="Times New Roman" w:hAnsi="Times New Roman" w:cs="Times New Roman"/>
        <w:noProof/>
        <w:sz w:val="20"/>
        <w:szCs w:val="20"/>
      </w:rPr>
      <w:t>2</w:t>
    </w:r>
    <w:r w:rsidRPr="00635D74">
      <w:rPr>
        <w:rFonts w:ascii="Times New Roman" w:hAnsi="Times New Roman" w:cs="Times New Roman"/>
        <w:sz w:val="2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484A431" w14:textId="77777777" w:rsidR="00485791" w:rsidRDefault="00485791">
      <w:r>
        <w:separator/>
      </w:r>
    </w:p>
  </w:footnote>
  <w:footnote w:type="continuationSeparator" w:id="0">
    <w:p w14:paraId="65841B8D" w14:textId="77777777" w:rsidR="00485791" w:rsidRDefault="00485791">
      <w:r>
        <w:continuationSeparator/>
      </w:r>
    </w:p>
  </w:footnote>
  <w:footnote w:type="continuationNotice" w:id="1">
    <w:p w14:paraId="65935F7D" w14:textId="77777777" w:rsidR="00485791" w:rsidRDefault="0048579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BD4D96" w14:textId="689CAE54" w:rsidR="00FB4607" w:rsidRDefault="00FB4607">
    <w:pPr>
      <w:pStyle w:val="BodyText"/>
      <w:spacing w:line="14" w:lineRule="auto"/>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0B612F"/>
    <w:multiLevelType w:val="hybridMultilevel"/>
    <w:tmpl w:val="92BA8CB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C6826AB"/>
    <w:multiLevelType w:val="hybridMultilevel"/>
    <w:tmpl w:val="5B206C74"/>
    <w:lvl w:ilvl="0" w:tplc="F6328EF6">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0520EADE">
      <w:numFmt w:val="bullet"/>
      <w:lvlText w:val="•"/>
      <w:lvlJc w:val="left"/>
      <w:pPr>
        <w:ind w:left="1607" w:hanging="362"/>
      </w:pPr>
      <w:rPr>
        <w:rFonts w:hint="default"/>
        <w:lang w:val="en-US" w:eastAsia="en-US" w:bidi="ar-SA"/>
      </w:rPr>
    </w:lvl>
    <w:lvl w:ilvl="2" w:tplc="D83E6082">
      <w:numFmt w:val="bullet"/>
      <w:lvlText w:val="•"/>
      <w:lvlJc w:val="left"/>
      <w:pPr>
        <w:ind w:left="2374" w:hanging="362"/>
      </w:pPr>
      <w:rPr>
        <w:rFonts w:hint="default"/>
        <w:lang w:val="en-US" w:eastAsia="en-US" w:bidi="ar-SA"/>
      </w:rPr>
    </w:lvl>
    <w:lvl w:ilvl="3" w:tplc="B6820656">
      <w:numFmt w:val="bullet"/>
      <w:lvlText w:val="•"/>
      <w:lvlJc w:val="left"/>
      <w:pPr>
        <w:ind w:left="3141" w:hanging="362"/>
      </w:pPr>
      <w:rPr>
        <w:rFonts w:hint="default"/>
        <w:lang w:val="en-US" w:eastAsia="en-US" w:bidi="ar-SA"/>
      </w:rPr>
    </w:lvl>
    <w:lvl w:ilvl="4" w:tplc="633EBAEA">
      <w:numFmt w:val="bullet"/>
      <w:lvlText w:val="•"/>
      <w:lvlJc w:val="left"/>
      <w:pPr>
        <w:ind w:left="3909" w:hanging="362"/>
      </w:pPr>
      <w:rPr>
        <w:rFonts w:hint="default"/>
        <w:lang w:val="en-US" w:eastAsia="en-US" w:bidi="ar-SA"/>
      </w:rPr>
    </w:lvl>
    <w:lvl w:ilvl="5" w:tplc="3E5CC312">
      <w:numFmt w:val="bullet"/>
      <w:lvlText w:val="•"/>
      <w:lvlJc w:val="left"/>
      <w:pPr>
        <w:ind w:left="4676" w:hanging="362"/>
      </w:pPr>
      <w:rPr>
        <w:rFonts w:hint="default"/>
        <w:lang w:val="en-US" w:eastAsia="en-US" w:bidi="ar-SA"/>
      </w:rPr>
    </w:lvl>
    <w:lvl w:ilvl="6" w:tplc="2F2E77A8">
      <w:numFmt w:val="bullet"/>
      <w:lvlText w:val="•"/>
      <w:lvlJc w:val="left"/>
      <w:pPr>
        <w:ind w:left="5443" w:hanging="362"/>
      </w:pPr>
      <w:rPr>
        <w:rFonts w:hint="default"/>
        <w:lang w:val="en-US" w:eastAsia="en-US" w:bidi="ar-SA"/>
      </w:rPr>
    </w:lvl>
    <w:lvl w:ilvl="7" w:tplc="DADA6AB0">
      <w:numFmt w:val="bullet"/>
      <w:lvlText w:val="•"/>
      <w:lvlJc w:val="left"/>
      <w:pPr>
        <w:ind w:left="6211" w:hanging="362"/>
      </w:pPr>
      <w:rPr>
        <w:rFonts w:hint="default"/>
        <w:lang w:val="en-US" w:eastAsia="en-US" w:bidi="ar-SA"/>
      </w:rPr>
    </w:lvl>
    <w:lvl w:ilvl="8" w:tplc="5832F416">
      <w:numFmt w:val="bullet"/>
      <w:lvlText w:val="•"/>
      <w:lvlJc w:val="left"/>
      <w:pPr>
        <w:ind w:left="6978" w:hanging="362"/>
      </w:pPr>
      <w:rPr>
        <w:rFonts w:hint="default"/>
        <w:lang w:val="en-US" w:eastAsia="en-US" w:bidi="ar-SA"/>
      </w:rPr>
    </w:lvl>
  </w:abstractNum>
  <w:abstractNum w:abstractNumId="2" w15:restartNumberingAfterBreak="0">
    <w:nsid w:val="2223513D"/>
    <w:multiLevelType w:val="hybridMultilevel"/>
    <w:tmpl w:val="D0CE066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280E4B06"/>
    <w:multiLevelType w:val="hybridMultilevel"/>
    <w:tmpl w:val="F3328C26"/>
    <w:lvl w:ilvl="0" w:tplc="1B16731E">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C6148BD6">
      <w:numFmt w:val="bullet"/>
      <w:lvlText w:val="•"/>
      <w:lvlJc w:val="left"/>
      <w:pPr>
        <w:ind w:left="1607" w:hanging="362"/>
      </w:pPr>
      <w:rPr>
        <w:rFonts w:hint="default"/>
        <w:lang w:val="en-US" w:eastAsia="en-US" w:bidi="ar-SA"/>
      </w:rPr>
    </w:lvl>
    <w:lvl w:ilvl="2" w:tplc="F6CC9196">
      <w:numFmt w:val="bullet"/>
      <w:lvlText w:val="•"/>
      <w:lvlJc w:val="left"/>
      <w:pPr>
        <w:ind w:left="2374" w:hanging="362"/>
      </w:pPr>
      <w:rPr>
        <w:rFonts w:hint="default"/>
        <w:lang w:val="en-US" w:eastAsia="en-US" w:bidi="ar-SA"/>
      </w:rPr>
    </w:lvl>
    <w:lvl w:ilvl="3" w:tplc="AD3A2912">
      <w:numFmt w:val="bullet"/>
      <w:lvlText w:val="•"/>
      <w:lvlJc w:val="left"/>
      <w:pPr>
        <w:ind w:left="3141" w:hanging="362"/>
      </w:pPr>
      <w:rPr>
        <w:rFonts w:hint="default"/>
        <w:lang w:val="en-US" w:eastAsia="en-US" w:bidi="ar-SA"/>
      </w:rPr>
    </w:lvl>
    <w:lvl w:ilvl="4" w:tplc="020605DE">
      <w:numFmt w:val="bullet"/>
      <w:lvlText w:val="•"/>
      <w:lvlJc w:val="left"/>
      <w:pPr>
        <w:ind w:left="3909" w:hanging="362"/>
      </w:pPr>
      <w:rPr>
        <w:rFonts w:hint="default"/>
        <w:lang w:val="en-US" w:eastAsia="en-US" w:bidi="ar-SA"/>
      </w:rPr>
    </w:lvl>
    <w:lvl w:ilvl="5" w:tplc="97FC0D12">
      <w:numFmt w:val="bullet"/>
      <w:lvlText w:val="•"/>
      <w:lvlJc w:val="left"/>
      <w:pPr>
        <w:ind w:left="4676" w:hanging="362"/>
      </w:pPr>
      <w:rPr>
        <w:rFonts w:hint="default"/>
        <w:lang w:val="en-US" w:eastAsia="en-US" w:bidi="ar-SA"/>
      </w:rPr>
    </w:lvl>
    <w:lvl w:ilvl="6" w:tplc="AB52F3A0">
      <w:numFmt w:val="bullet"/>
      <w:lvlText w:val="•"/>
      <w:lvlJc w:val="left"/>
      <w:pPr>
        <w:ind w:left="5443" w:hanging="362"/>
      </w:pPr>
      <w:rPr>
        <w:rFonts w:hint="default"/>
        <w:lang w:val="en-US" w:eastAsia="en-US" w:bidi="ar-SA"/>
      </w:rPr>
    </w:lvl>
    <w:lvl w:ilvl="7" w:tplc="031ED16C">
      <w:numFmt w:val="bullet"/>
      <w:lvlText w:val="•"/>
      <w:lvlJc w:val="left"/>
      <w:pPr>
        <w:ind w:left="6211" w:hanging="362"/>
      </w:pPr>
      <w:rPr>
        <w:rFonts w:hint="default"/>
        <w:lang w:val="en-US" w:eastAsia="en-US" w:bidi="ar-SA"/>
      </w:rPr>
    </w:lvl>
    <w:lvl w:ilvl="8" w:tplc="ADE83060">
      <w:numFmt w:val="bullet"/>
      <w:lvlText w:val="•"/>
      <w:lvlJc w:val="left"/>
      <w:pPr>
        <w:ind w:left="6978" w:hanging="362"/>
      </w:pPr>
      <w:rPr>
        <w:rFonts w:hint="default"/>
        <w:lang w:val="en-US" w:eastAsia="en-US" w:bidi="ar-SA"/>
      </w:rPr>
    </w:lvl>
  </w:abstractNum>
  <w:abstractNum w:abstractNumId="4" w15:restartNumberingAfterBreak="0">
    <w:nsid w:val="29D51518"/>
    <w:multiLevelType w:val="hybridMultilevel"/>
    <w:tmpl w:val="2D8CDAC6"/>
    <w:lvl w:ilvl="0" w:tplc="1B16731E">
      <w:numFmt w:val="bullet"/>
      <w:lvlText w:val=""/>
      <w:lvlJc w:val="left"/>
      <w:pPr>
        <w:ind w:left="3600" w:hanging="360"/>
      </w:pPr>
      <w:rPr>
        <w:rFonts w:ascii="Symbol" w:eastAsia="Symbol" w:hAnsi="Symbol" w:cs="Symbol" w:hint="default"/>
        <w:b w:val="0"/>
        <w:bCs w:val="0"/>
        <w:i w:val="0"/>
        <w:iCs w:val="0"/>
        <w:w w:val="98"/>
        <w:sz w:val="22"/>
        <w:szCs w:val="22"/>
        <w:lang w:val="en-US" w:eastAsia="en-US" w:bidi="ar-SA"/>
      </w:rPr>
    </w:lvl>
    <w:lvl w:ilvl="1" w:tplc="FFFFFFFF" w:tentative="1">
      <w:start w:val="1"/>
      <w:numFmt w:val="bullet"/>
      <w:lvlText w:val="o"/>
      <w:lvlJc w:val="left"/>
      <w:pPr>
        <w:ind w:left="4320" w:hanging="360"/>
      </w:pPr>
      <w:rPr>
        <w:rFonts w:ascii="Courier New" w:hAnsi="Courier New" w:cs="Courier New" w:hint="default"/>
      </w:rPr>
    </w:lvl>
    <w:lvl w:ilvl="2" w:tplc="FFFFFFFF" w:tentative="1">
      <w:start w:val="1"/>
      <w:numFmt w:val="bullet"/>
      <w:lvlText w:val=""/>
      <w:lvlJc w:val="left"/>
      <w:pPr>
        <w:ind w:left="5040" w:hanging="360"/>
      </w:pPr>
      <w:rPr>
        <w:rFonts w:ascii="Wingdings" w:hAnsi="Wingdings" w:hint="default"/>
      </w:rPr>
    </w:lvl>
    <w:lvl w:ilvl="3" w:tplc="FFFFFFFF" w:tentative="1">
      <w:start w:val="1"/>
      <w:numFmt w:val="bullet"/>
      <w:lvlText w:val=""/>
      <w:lvlJc w:val="left"/>
      <w:pPr>
        <w:ind w:left="5760" w:hanging="360"/>
      </w:pPr>
      <w:rPr>
        <w:rFonts w:ascii="Symbol" w:hAnsi="Symbol" w:hint="default"/>
      </w:rPr>
    </w:lvl>
    <w:lvl w:ilvl="4" w:tplc="FFFFFFFF" w:tentative="1">
      <w:start w:val="1"/>
      <w:numFmt w:val="bullet"/>
      <w:lvlText w:val="o"/>
      <w:lvlJc w:val="left"/>
      <w:pPr>
        <w:ind w:left="6480" w:hanging="360"/>
      </w:pPr>
      <w:rPr>
        <w:rFonts w:ascii="Courier New" w:hAnsi="Courier New" w:cs="Courier New" w:hint="default"/>
      </w:rPr>
    </w:lvl>
    <w:lvl w:ilvl="5" w:tplc="FFFFFFFF" w:tentative="1">
      <w:start w:val="1"/>
      <w:numFmt w:val="bullet"/>
      <w:lvlText w:val=""/>
      <w:lvlJc w:val="left"/>
      <w:pPr>
        <w:ind w:left="7200" w:hanging="360"/>
      </w:pPr>
      <w:rPr>
        <w:rFonts w:ascii="Wingdings" w:hAnsi="Wingdings" w:hint="default"/>
      </w:rPr>
    </w:lvl>
    <w:lvl w:ilvl="6" w:tplc="FFFFFFFF" w:tentative="1">
      <w:start w:val="1"/>
      <w:numFmt w:val="bullet"/>
      <w:lvlText w:val=""/>
      <w:lvlJc w:val="left"/>
      <w:pPr>
        <w:ind w:left="7920" w:hanging="360"/>
      </w:pPr>
      <w:rPr>
        <w:rFonts w:ascii="Symbol" w:hAnsi="Symbol" w:hint="default"/>
      </w:rPr>
    </w:lvl>
    <w:lvl w:ilvl="7" w:tplc="FFFFFFFF" w:tentative="1">
      <w:start w:val="1"/>
      <w:numFmt w:val="bullet"/>
      <w:lvlText w:val="o"/>
      <w:lvlJc w:val="left"/>
      <w:pPr>
        <w:ind w:left="8640" w:hanging="360"/>
      </w:pPr>
      <w:rPr>
        <w:rFonts w:ascii="Courier New" w:hAnsi="Courier New" w:cs="Courier New" w:hint="default"/>
      </w:rPr>
    </w:lvl>
    <w:lvl w:ilvl="8" w:tplc="FFFFFFFF" w:tentative="1">
      <w:start w:val="1"/>
      <w:numFmt w:val="bullet"/>
      <w:lvlText w:val=""/>
      <w:lvlJc w:val="left"/>
      <w:pPr>
        <w:ind w:left="9360" w:hanging="360"/>
      </w:pPr>
      <w:rPr>
        <w:rFonts w:ascii="Wingdings" w:hAnsi="Wingdings" w:hint="default"/>
      </w:rPr>
    </w:lvl>
  </w:abstractNum>
  <w:abstractNum w:abstractNumId="5" w15:restartNumberingAfterBreak="0">
    <w:nsid w:val="31B82FED"/>
    <w:multiLevelType w:val="hybridMultilevel"/>
    <w:tmpl w:val="A61E5AD2"/>
    <w:lvl w:ilvl="0" w:tplc="7D4AFCE4">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64B00984">
      <w:numFmt w:val="bullet"/>
      <w:lvlText w:val="•"/>
      <w:lvlJc w:val="left"/>
      <w:pPr>
        <w:ind w:left="1607" w:hanging="362"/>
      </w:pPr>
      <w:rPr>
        <w:rFonts w:hint="default"/>
        <w:lang w:val="en-US" w:eastAsia="en-US" w:bidi="ar-SA"/>
      </w:rPr>
    </w:lvl>
    <w:lvl w:ilvl="2" w:tplc="86029634">
      <w:numFmt w:val="bullet"/>
      <w:lvlText w:val="•"/>
      <w:lvlJc w:val="left"/>
      <w:pPr>
        <w:ind w:left="2374" w:hanging="362"/>
      </w:pPr>
      <w:rPr>
        <w:rFonts w:hint="default"/>
        <w:lang w:val="en-US" w:eastAsia="en-US" w:bidi="ar-SA"/>
      </w:rPr>
    </w:lvl>
    <w:lvl w:ilvl="3" w:tplc="EC7E5140">
      <w:numFmt w:val="bullet"/>
      <w:lvlText w:val="•"/>
      <w:lvlJc w:val="left"/>
      <w:pPr>
        <w:ind w:left="3141" w:hanging="362"/>
      </w:pPr>
      <w:rPr>
        <w:rFonts w:hint="default"/>
        <w:lang w:val="en-US" w:eastAsia="en-US" w:bidi="ar-SA"/>
      </w:rPr>
    </w:lvl>
    <w:lvl w:ilvl="4" w:tplc="7CDEDAAA">
      <w:numFmt w:val="bullet"/>
      <w:lvlText w:val="•"/>
      <w:lvlJc w:val="left"/>
      <w:pPr>
        <w:ind w:left="3909" w:hanging="362"/>
      </w:pPr>
      <w:rPr>
        <w:rFonts w:hint="default"/>
        <w:lang w:val="en-US" w:eastAsia="en-US" w:bidi="ar-SA"/>
      </w:rPr>
    </w:lvl>
    <w:lvl w:ilvl="5" w:tplc="6FDA9E00">
      <w:numFmt w:val="bullet"/>
      <w:lvlText w:val="•"/>
      <w:lvlJc w:val="left"/>
      <w:pPr>
        <w:ind w:left="4676" w:hanging="362"/>
      </w:pPr>
      <w:rPr>
        <w:rFonts w:hint="default"/>
        <w:lang w:val="en-US" w:eastAsia="en-US" w:bidi="ar-SA"/>
      </w:rPr>
    </w:lvl>
    <w:lvl w:ilvl="6" w:tplc="FD8EC30A">
      <w:numFmt w:val="bullet"/>
      <w:lvlText w:val="•"/>
      <w:lvlJc w:val="left"/>
      <w:pPr>
        <w:ind w:left="5443" w:hanging="362"/>
      </w:pPr>
      <w:rPr>
        <w:rFonts w:hint="default"/>
        <w:lang w:val="en-US" w:eastAsia="en-US" w:bidi="ar-SA"/>
      </w:rPr>
    </w:lvl>
    <w:lvl w:ilvl="7" w:tplc="0714C998">
      <w:numFmt w:val="bullet"/>
      <w:lvlText w:val="•"/>
      <w:lvlJc w:val="left"/>
      <w:pPr>
        <w:ind w:left="6211" w:hanging="362"/>
      </w:pPr>
      <w:rPr>
        <w:rFonts w:hint="default"/>
        <w:lang w:val="en-US" w:eastAsia="en-US" w:bidi="ar-SA"/>
      </w:rPr>
    </w:lvl>
    <w:lvl w:ilvl="8" w:tplc="544C56BA">
      <w:numFmt w:val="bullet"/>
      <w:lvlText w:val="•"/>
      <w:lvlJc w:val="left"/>
      <w:pPr>
        <w:ind w:left="6978" w:hanging="362"/>
      </w:pPr>
      <w:rPr>
        <w:rFonts w:hint="default"/>
        <w:lang w:val="en-US" w:eastAsia="en-US" w:bidi="ar-SA"/>
      </w:rPr>
    </w:lvl>
  </w:abstractNum>
  <w:abstractNum w:abstractNumId="6" w15:restartNumberingAfterBreak="0">
    <w:nsid w:val="344C0AEB"/>
    <w:multiLevelType w:val="hybridMultilevel"/>
    <w:tmpl w:val="3200B068"/>
    <w:lvl w:ilvl="0" w:tplc="3A5C472C">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C59C8D86">
      <w:numFmt w:val="bullet"/>
      <w:lvlText w:val="•"/>
      <w:lvlJc w:val="left"/>
      <w:pPr>
        <w:ind w:left="1607" w:hanging="362"/>
      </w:pPr>
      <w:rPr>
        <w:rFonts w:hint="default"/>
        <w:lang w:val="en-US" w:eastAsia="en-US" w:bidi="ar-SA"/>
      </w:rPr>
    </w:lvl>
    <w:lvl w:ilvl="2" w:tplc="DA348D92">
      <w:numFmt w:val="bullet"/>
      <w:lvlText w:val="•"/>
      <w:lvlJc w:val="left"/>
      <w:pPr>
        <w:ind w:left="2374" w:hanging="362"/>
      </w:pPr>
      <w:rPr>
        <w:rFonts w:hint="default"/>
        <w:lang w:val="en-US" w:eastAsia="en-US" w:bidi="ar-SA"/>
      </w:rPr>
    </w:lvl>
    <w:lvl w:ilvl="3" w:tplc="7F52EEA2">
      <w:numFmt w:val="bullet"/>
      <w:lvlText w:val="•"/>
      <w:lvlJc w:val="left"/>
      <w:pPr>
        <w:ind w:left="3141" w:hanging="362"/>
      </w:pPr>
      <w:rPr>
        <w:rFonts w:hint="default"/>
        <w:lang w:val="en-US" w:eastAsia="en-US" w:bidi="ar-SA"/>
      </w:rPr>
    </w:lvl>
    <w:lvl w:ilvl="4" w:tplc="491E9BCE">
      <w:numFmt w:val="bullet"/>
      <w:lvlText w:val="•"/>
      <w:lvlJc w:val="left"/>
      <w:pPr>
        <w:ind w:left="3909" w:hanging="362"/>
      </w:pPr>
      <w:rPr>
        <w:rFonts w:hint="default"/>
        <w:lang w:val="en-US" w:eastAsia="en-US" w:bidi="ar-SA"/>
      </w:rPr>
    </w:lvl>
    <w:lvl w:ilvl="5" w:tplc="969C86E4">
      <w:numFmt w:val="bullet"/>
      <w:lvlText w:val="•"/>
      <w:lvlJc w:val="left"/>
      <w:pPr>
        <w:ind w:left="4676" w:hanging="362"/>
      </w:pPr>
      <w:rPr>
        <w:rFonts w:hint="default"/>
        <w:lang w:val="en-US" w:eastAsia="en-US" w:bidi="ar-SA"/>
      </w:rPr>
    </w:lvl>
    <w:lvl w:ilvl="6" w:tplc="3E1E5C94">
      <w:numFmt w:val="bullet"/>
      <w:lvlText w:val="•"/>
      <w:lvlJc w:val="left"/>
      <w:pPr>
        <w:ind w:left="5443" w:hanging="362"/>
      </w:pPr>
      <w:rPr>
        <w:rFonts w:hint="default"/>
        <w:lang w:val="en-US" w:eastAsia="en-US" w:bidi="ar-SA"/>
      </w:rPr>
    </w:lvl>
    <w:lvl w:ilvl="7" w:tplc="1A56CD4C">
      <w:numFmt w:val="bullet"/>
      <w:lvlText w:val="•"/>
      <w:lvlJc w:val="left"/>
      <w:pPr>
        <w:ind w:left="6211" w:hanging="362"/>
      </w:pPr>
      <w:rPr>
        <w:rFonts w:hint="default"/>
        <w:lang w:val="en-US" w:eastAsia="en-US" w:bidi="ar-SA"/>
      </w:rPr>
    </w:lvl>
    <w:lvl w:ilvl="8" w:tplc="516020E2">
      <w:numFmt w:val="bullet"/>
      <w:lvlText w:val="•"/>
      <w:lvlJc w:val="left"/>
      <w:pPr>
        <w:ind w:left="6978" w:hanging="362"/>
      </w:pPr>
      <w:rPr>
        <w:rFonts w:hint="default"/>
        <w:lang w:val="en-US" w:eastAsia="en-US" w:bidi="ar-SA"/>
      </w:rPr>
    </w:lvl>
  </w:abstractNum>
  <w:abstractNum w:abstractNumId="7" w15:restartNumberingAfterBreak="0">
    <w:nsid w:val="44E83D10"/>
    <w:multiLevelType w:val="hybridMultilevel"/>
    <w:tmpl w:val="BB008396"/>
    <w:lvl w:ilvl="0" w:tplc="8EF4C204">
      <w:start w:val="1"/>
      <w:numFmt w:val="decimal"/>
      <w:lvlText w:val="%1."/>
      <w:lvlJc w:val="left"/>
      <w:pPr>
        <w:ind w:left="1180" w:hanging="361"/>
      </w:pPr>
      <w:rPr>
        <w:rFonts w:ascii="Arial Narrow" w:eastAsia="Arial Narrow" w:hAnsi="Arial Narrow" w:cs="Arial Narrow" w:hint="default"/>
        <w:b w:val="0"/>
        <w:bCs w:val="0"/>
        <w:i w:val="0"/>
        <w:iCs w:val="0"/>
        <w:spacing w:val="-1"/>
        <w:w w:val="100"/>
        <w:sz w:val="24"/>
        <w:szCs w:val="24"/>
        <w:lang w:val="en-US" w:eastAsia="en-US" w:bidi="ar-SA"/>
      </w:rPr>
    </w:lvl>
    <w:lvl w:ilvl="1" w:tplc="A706FBAA">
      <w:numFmt w:val="bullet"/>
      <w:lvlText w:val="•"/>
      <w:lvlJc w:val="left"/>
      <w:pPr>
        <w:ind w:left="2130" w:hanging="361"/>
      </w:pPr>
      <w:rPr>
        <w:rFonts w:hint="default"/>
        <w:lang w:val="en-US" w:eastAsia="en-US" w:bidi="ar-SA"/>
      </w:rPr>
    </w:lvl>
    <w:lvl w:ilvl="2" w:tplc="520ADD90">
      <w:numFmt w:val="bullet"/>
      <w:lvlText w:val="•"/>
      <w:lvlJc w:val="left"/>
      <w:pPr>
        <w:ind w:left="3080" w:hanging="361"/>
      </w:pPr>
      <w:rPr>
        <w:rFonts w:hint="default"/>
        <w:lang w:val="en-US" w:eastAsia="en-US" w:bidi="ar-SA"/>
      </w:rPr>
    </w:lvl>
    <w:lvl w:ilvl="3" w:tplc="9BDE0A28">
      <w:numFmt w:val="bullet"/>
      <w:lvlText w:val="•"/>
      <w:lvlJc w:val="left"/>
      <w:pPr>
        <w:ind w:left="4030" w:hanging="361"/>
      </w:pPr>
      <w:rPr>
        <w:rFonts w:hint="default"/>
        <w:lang w:val="en-US" w:eastAsia="en-US" w:bidi="ar-SA"/>
      </w:rPr>
    </w:lvl>
    <w:lvl w:ilvl="4" w:tplc="DAE065CC">
      <w:numFmt w:val="bullet"/>
      <w:lvlText w:val="•"/>
      <w:lvlJc w:val="left"/>
      <w:pPr>
        <w:ind w:left="4980" w:hanging="361"/>
      </w:pPr>
      <w:rPr>
        <w:rFonts w:hint="default"/>
        <w:lang w:val="en-US" w:eastAsia="en-US" w:bidi="ar-SA"/>
      </w:rPr>
    </w:lvl>
    <w:lvl w:ilvl="5" w:tplc="A62209F6">
      <w:numFmt w:val="bullet"/>
      <w:lvlText w:val="•"/>
      <w:lvlJc w:val="left"/>
      <w:pPr>
        <w:ind w:left="5930" w:hanging="361"/>
      </w:pPr>
      <w:rPr>
        <w:rFonts w:hint="default"/>
        <w:lang w:val="en-US" w:eastAsia="en-US" w:bidi="ar-SA"/>
      </w:rPr>
    </w:lvl>
    <w:lvl w:ilvl="6" w:tplc="9F868986">
      <w:numFmt w:val="bullet"/>
      <w:lvlText w:val="•"/>
      <w:lvlJc w:val="left"/>
      <w:pPr>
        <w:ind w:left="6880" w:hanging="361"/>
      </w:pPr>
      <w:rPr>
        <w:rFonts w:hint="default"/>
        <w:lang w:val="en-US" w:eastAsia="en-US" w:bidi="ar-SA"/>
      </w:rPr>
    </w:lvl>
    <w:lvl w:ilvl="7" w:tplc="54F6C8B2">
      <w:numFmt w:val="bullet"/>
      <w:lvlText w:val="•"/>
      <w:lvlJc w:val="left"/>
      <w:pPr>
        <w:ind w:left="7830" w:hanging="361"/>
      </w:pPr>
      <w:rPr>
        <w:rFonts w:hint="default"/>
        <w:lang w:val="en-US" w:eastAsia="en-US" w:bidi="ar-SA"/>
      </w:rPr>
    </w:lvl>
    <w:lvl w:ilvl="8" w:tplc="02F85698">
      <w:numFmt w:val="bullet"/>
      <w:lvlText w:val="•"/>
      <w:lvlJc w:val="left"/>
      <w:pPr>
        <w:ind w:left="8780" w:hanging="361"/>
      </w:pPr>
      <w:rPr>
        <w:rFonts w:hint="default"/>
        <w:lang w:val="en-US" w:eastAsia="en-US" w:bidi="ar-SA"/>
      </w:rPr>
    </w:lvl>
  </w:abstractNum>
  <w:abstractNum w:abstractNumId="8" w15:restartNumberingAfterBreak="0">
    <w:nsid w:val="47BC3A55"/>
    <w:multiLevelType w:val="hybridMultilevel"/>
    <w:tmpl w:val="0112839A"/>
    <w:lvl w:ilvl="0" w:tplc="2E76AE56">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AC1C6382">
      <w:numFmt w:val="bullet"/>
      <w:lvlText w:val="•"/>
      <w:lvlJc w:val="left"/>
      <w:pPr>
        <w:ind w:left="1607" w:hanging="362"/>
      </w:pPr>
      <w:rPr>
        <w:rFonts w:hint="default"/>
        <w:lang w:val="en-US" w:eastAsia="en-US" w:bidi="ar-SA"/>
      </w:rPr>
    </w:lvl>
    <w:lvl w:ilvl="2" w:tplc="0AB2A874">
      <w:numFmt w:val="bullet"/>
      <w:lvlText w:val="•"/>
      <w:lvlJc w:val="left"/>
      <w:pPr>
        <w:ind w:left="2374" w:hanging="362"/>
      </w:pPr>
      <w:rPr>
        <w:rFonts w:hint="default"/>
        <w:lang w:val="en-US" w:eastAsia="en-US" w:bidi="ar-SA"/>
      </w:rPr>
    </w:lvl>
    <w:lvl w:ilvl="3" w:tplc="17603DB8">
      <w:numFmt w:val="bullet"/>
      <w:lvlText w:val="•"/>
      <w:lvlJc w:val="left"/>
      <w:pPr>
        <w:ind w:left="3141" w:hanging="362"/>
      </w:pPr>
      <w:rPr>
        <w:rFonts w:hint="default"/>
        <w:lang w:val="en-US" w:eastAsia="en-US" w:bidi="ar-SA"/>
      </w:rPr>
    </w:lvl>
    <w:lvl w:ilvl="4" w:tplc="2B968AC4">
      <w:numFmt w:val="bullet"/>
      <w:lvlText w:val="•"/>
      <w:lvlJc w:val="left"/>
      <w:pPr>
        <w:ind w:left="3909" w:hanging="362"/>
      </w:pPr>
      <w:rPr>
        <w:rFonts w:hint="default"/>
        <w:lang w:val="en-US" w:eastAsia="en-US" w:bidi="ar-SA"/>
      </w:rPr>
    </w:lvl>
    <w:lvl w:ilvl="5" w:tplc="0EA08648">
      <w:numFmt w:val="bullet"/>
      <w:lvlText w:val="•"/>
      <w:lvlJc w:val="left"/>
      <w:pPr>
        <w:ind w:left="4676" w:hanging="362"/>
      </w:pPr>
      <w:rPr>
        <w:rFonts w:hint="default"/>
        <w:lang w:val="en-US" w:eastAsia="en-US" w:bidi="ar-SA"/>
      </w:rPr>
    </w:lvl>
    <w:lvl w:ilvl="6" w:tplc="E5A80B80">
      <w:numFmt w:val="bullet"/>
      <w:lvlText w:val="•"/>
      <w:lvlJc w:val="left"/>
      <w:pPr>
        <w:ind w:left="5443" w:hanging="362"/>
      </w:pPr>
      <w:rPr>
        <w:rFonts w:hint="default"/>
        <w:lang w:val="en-US" w:eastAsia="en-US" w:bidi="ar-SA"/>
      </w:rPr>
    </w:lvl>
    <w:lvl w:ilvl="7" w:tplc="951027C2">
      <w:numFmt w:val="bullet"/>
      <w:lvlText w:val="•"/>
      <w:lvlJc w:val="left"/>
      <w:pPr>
        <w:ind w:left="6211" w:hanging="362"/>
      </w:pPr>
      <w:rPr>
        <w:rFonts w:hint="default"/>
        <w:lang w:val="en-US" w:eastAsia="en-US" w:bidi="ar-SA"/>
      </w:rPr>
    </w:lvl>
    <w:lvl w:ilvl="8" w:tplc="94CAA194">
      <w:numFmt w:val="bullet"/>
      <w:lvlText w:val="•"/>
      <w:lvlJc w:val="left"/>
      <w:pPr>
        <w:ind w:left="6978" w:hanging="362"/>
      </w:pPr>
      <w:rPr>
        <w:rFonts w:hint="default"/>
        <w:lang w:val="en-US" w:eastAsia="en-US" w:bidi="ar-SA"/>
      </w:rPr>
    </w:lvl>
  </w:abstractNum>
  <w:abstractNum w:abstractNumId="9" w15:restartNumberingAfterBreak="0">
    <w:nsid w:val="4DA31D60"/>
    <w:multiLevelType w:val="hybridMultilevel"/>
    <w:tmpl w:val="52D8AF00"/>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4EB65482"/>
    <w:multiLevelType w:val="hybridMultilevel"/>
    <w:tmpl w:val="8C8C37BC"/>
    <w:lvl w:ilvl="0" w:tplc="981CF418">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EF481EC4">
      <w:numFmt w:val="bullet"/>
      <w:lvlText w:val="•"/>
      <w:lvlJc w:val="left"/>
      <w:pPr>
        <w:ind w:left="1607" w:hanging="362"/>
      </w:pPr>
      <w:rPr>
        <w:rFonts w:hint="default"/>
        <w:lang w:val="en-US" w:eastAsia="en-US" w:bidi="ar-SA"/>
      </w:rPr>
    </w:lvl>
    <w:lvl w:ilvl="2" w:tplc="A80AFFDC">
      <w:numFmt w:val="bullet"/>
      <w:lvlText w:val="•"/>
      <w:lvlJc w:val="left"/>
      <w:pPr>
        <w:ind w:left="2374" w:hanging="362"/>
      </w:pPr>
      <w:rPr>
        <w:rFonts w:hint="default"/>
        <w:lang w:val="en-US" w:eastAsia="en-US" w:bidi="ar-SA"/>
      </w:rPr>
    </w:lvl>
    <w:lvl w:ilvl="3" w:tplc="49EEC120">
      <w:numFmt w:val="bullet"/>
      <w:lvlText w:val="•"/>
      <w:lvlJc w:val="left"/>
      <w:pPr>
        <w:ind w:left="3141" w:hanging="362"/>
      </w:pPr>
      <w:rPr>
        <w:rFonts w:hint="default"/>
        <w:lang w:val="en-US" w:eastAsia="en-US" w:bidi="ar-SA"/>
      </w:rPr>
    </w:lvl>
    <w:lvl w:ilvl="4" w:tplc="8270A860">
      <w:numFmt w:val="bullet"/>
      <w:lvlText w:val="•"/>
      <w:lvlJc w:val="left"/>
      <w:pPr>
        <w:ind w:left="3909" w:hanging="362"/>
      </w:pPr>
      <w:rPr>
        <w:rFonts w:hint="default"/>
        <w:lang w:val="en-US" w:eastAsia="en-US" w:bidi="ar-SA"/>
      </w:rPr>
    </w:lvl>
    <w:lvl w:ilvl="5" w:tplc="1BAC155C">
      <w:numFmt w:val="bullet"/>
      <w:lvlText w:val="•"/>
      <w:lvlJc w:val="left"/>
      <w:pPr>
        <w:ind w:left="4676" w:hanging="362"/>
      </w:pPr>
      <w:rPr>
        <w:rFonts w:hint="default"/>
        <w:lang w:val="en-US" w:eastAsia="en-US" w:bidi="ar-SA"/>
      </w:rPr>
    </w:lvl>
    <w:lvl w:ilvl="6" w:tplc="B936BB00">
      <w:numFmt w:val="bullet"/>
      <w:lvlText w:val="•"/>
      <w:lvlJc w:val="left"/>
      <w:pPr>
        <w:ind w:left="5443" w:hanging="362"/>
      </w:pPr>
      <w:rPr>
        <w:rFonts w:hint="default"/>
        <w:lang w:val="en-US" w:eastAsia="en-US" w:bidi="ar-SA"/>
      </w:rPr>
    </w:lvl>
    <w:lvl w:ilvl="7" w:tplc="77B00592">
      <w:numFmt w:val="bullet"/>
      <w:lvlText w:val="•"/>
      <w:lvlJc w:val="left"/>
      <w:pPr>
        <w:ind w:left="6211" w:hanging="362"/>
      </w:pPr>
      <w:rPr>
        <w:rFonts w:hint="default"/>
        <w:lang w:val="en-US" w:eastAsia="en-US" w:bidi="ar-SA"/>
      </w:rPr>
    </w:lvl>
    <w:lvl w:ilvl="8" w:tplc="13120D5E">
      <w:numFmt w:val="bullet"/>
      <w:lvlText w:val="•"/>
      <w:lvlJc w:val="left"/>
      <w:pPr>
        <w:ind w:left="6978" w:hanging="362"/>
      </w:pPr>
      <w:rPr>
        <w:rFonts w:hint="default"/>
        <w:lang w:val="en-US" w:eastAsia="en-US" w:bidi="ar-SA"/>
      </w:rPr>
    </w:lvl>
  </w:abstractNum>
  <w:abstractNum w:abstractNumId="11" w15:restartNumberingAfterBreak="0">
    <w:nsid w:val="4EC810A0"/>
    <w:multiLevelType w:val="hybridMultilevel"/>
    <w:tmpl w:val="885A48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0EF6BC3"/>
    <w:multiLevelType w:val="hybridMultilevel"/>
    <w:tmpl w:val="AAC85B12"/>
    <w:lvl w:ilvl="0" w:tplc="04090001">
      <w:start w:val="1"/>
      <w:numFmt w:val="bullet"/>
      <w:lvlText w:val=""/>
      <w:lvlJc w:val="left"/>
      <w:pPr>
        <w:ind w:left="820" w:hanging="360"/>
      </w:pPr>
      <w:rPr>
        <w:rFonts w:ascii="Symbol" w:hAnsi="Symbol" w:hint="default"/>
      </w:rPr>
    </w:lvl>
    <w:lvl w:ilvl="1" w:tplc="04090003" w:tentative="1">
      <w:start w:val="1"/>
      <w:numFmt w:val="bullet"/>
      <w:lvlText w:val="o"/>
      <w:lvlJc w:val="left"/>
      <w:pPr>
        <w:ind w:left="1540" w:hanging="360"/>
      </w:pPr>
      <w:rPr>
        <w:rFonts w:ascii="Courier New" w:hAnsi="Courier New" w:cs="Courier New" w:hint="default"/>
      </w:rPr>
    </w:lvl>
    <w:lvl w:ilvl="2" w:tplc="04090005" w:tentative="1">
      <w:start w:val="1"/>
      <w:numFmt w:val="bullet"/>
      <w:lvlText w:val=""/>
      <w:lvlJc w:val="left"/>
      <w:pPr>
        <w:ind w:left="2260" w:hanging="360"/>
      </w:pPr>
      <w:rPr>
        <w:rFonts w:ascii="Wingdings" w:hAnsi="Wingdings" w:hint="default"/>
      </w:rPr>
    </w:lvl>
    <w:lvl w:ilvl="3" w:tplc="04090001" w:tentative="1">
      <w:start w:val="1"/>
      <w:numFmt w:val="bullet"/>
      <w:lvlText w:val=""/>
      <w:lvlJc w:val="left"/>
      <w:pPr>
        <w:ind w:left="2980" w:hanging="360"/>
      </w:pPr>
      <w:rPr>
        <w:rFonts w:ascii="Symbol" w:hAnsi="Symbol" w:hint="default"/>
      </w:rPr>
    </w:lvl>
    <w:lvl w:ilvl="4" w:tplc="04090003" w:tentative="1">
      <w:start w:val="1"/>
      <w:numFmt w:val="bullet"/>
      <w:lvlText w:val="o"/>
      <w:lvlJc w:val="left"/>
      <w:pPr>
        <w:ind w:left="3700" w:hanging="360"/>
      </w:pPr>
      <w:rPr>
        <w:rFonts w:ascii="Courier New" w:hAnsi="Courier New" w:cs="Courier New" w:hint="default"/>
      </w:rPr>
    </w:lvl>
    <w:lvl w:ilvl="5" w:tplc="04090005" w:tentative="1">
      <w:start w:val="1"/>
      <w:numFmt w:val="bullet"/>
      <w:lvlText w:val=""/>
      <w:lvlJc w:val="left"/>
      <w:pPr>
        <w:ind w:left="4420" w:hanging="360"/>
      </w:pPr>
      <w:rPr>
        <w:rFonts w:ascii="Wingdings" w:hAnsi="Wingdings" w:hint="default"/>
      </w:rPr>
    </w:lvl>
    <w:lvl w:ilvl="6" w:tplc="04090001" w:tentative="1">
      <w:start w:val="1"/>
      <w:numFmt w:val="bullet"/>
      <w:lvlText w:val=""/>
      <w:lvlJc w:val="left"/>
      <w:pPr>
        <w:ind w:left="5140" w:hanging="360"/>
      </w:pPr>
      <w:rPr>
        <w:rFonts w:ascii="Symbol" w:hAnsi="Symbol" w:hint="default"/>
      </w:rPr>
    </w:lvl>
    <w:lvl w:ilvl="7" w:tplc="04090003" w:tentative="1">
      <w:start w:val="1"/>
      <w:numFmt w:val="bullet"/>
      <w:lvlText w:val="o"/>
      <w:lvlJc w:val="left"/>
      <w:pPr>
        <w:ind w:left="5860" w:hanging="360"/>
      </w:pPr>
      <w:rPr>
        <w:rFonts w:ascii="Courier New" w:hAnsi="Courier New" w:cs="Courier New" w:hint="default"/>
      </w:rPr>
    </w:lvl>
    <w:lvl w:ilvl="8" w:tplc="04090005" w:tentative="1">
      <w:start w:val="1"/>
      <w:numFmt w:val="bullet"/>
      <w:lvlText w:val=""/>
      <w:lvlJc w:val="left"/>
      <w:pPr>
        <w:ind w:left="6580" w:hanging="360"/>
      </w:pPr>
      <w:rPr>
        <w:rFonts w:ascii="Wingdings" w:hAnsi="Wingdings" w:hint="default"/>
      </w:rPr>
    </w:lvl>
  </w:abstractNum>
  <w:abstractNum w:abstractNumId="13" w15:restartNumberingAfterBreak="0">
    <w:nsid w:val="629E1016"/>
    <w:multiLevelType w:val="hybridMultilevel"/>
    <w:tmpl w:val="7BB43EA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31031C2"/>
    <w:multiLevelType w:val="hybridMultilevel"/>
    <w:tmpl w:val="3314E7DA"/>
    <w:lvl w:ilvl="0" w:tplc="585C236A">
      <w:start w:val="1"/>
      <w:numFmt w:val="lowerLetter"/>
      <w:lvlText w:val="%1."/>
      <w:lvlJc w:val="left"/>
      <w:pPr>
        <w:ind w:left="720" w:hanging="360"/>
      </w:pPr>
      <w:rPr>
        <w:rFonts w:ascii="Arial" w:eastAsia="Times New Roman" w:hAnsi="Arial" w:cs="Arial"/>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5EC6753"/>
    <w:multiLevelType w:val="hybridMultilevel"/>
    <w:tmpl w:val="3B4AE2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6A5E652E"/>
    <w:multiLevelType w:val="hybridMultilevel"/>
    <w:tmpl w:val="10D0759C"/>
    <w:lvl w:ilvl="0" w:tplc="0D7A7160">
      <w:numFmt w:val="bullet"/>
      <w:lvlText w:val=""/>
      <w:lvlJc w:val="left"/>
      <w:pPr>
        <w:ind w:left="362" w:hanging="362"/>
      </w:pPr>
      <w:rPr>
        <w:rFonts w:ascii="Symbol" w:eastAsia="Symbol" w:hAnsi="Symbol" w:cs="Symbol" w:hint="default"/>
        <w:b w:val="0"/>
        <w:bCs w:val="0"/>
        <w:i w:val="0"/>
        <w:iCs w:val="0"/>
        <w:w w:val="98"/>
        <w:sz w:val="22"/>
        <w:szCs w:val="22"/>
        <w:lang w:val="en-US" w:eastAsia="en-US" w:bidi="ar-SA"/>
      </w:rPr>
    </w:lvl>
    <w:lvl w:ilvl="1" w:tplc="F344391C">
      <w:numFmt w:val="bullet"/>
      <w:lvlText w:val="•"/>
      <w:lvlJc w:val="left"/>
      <w:pPr>
        <w:ind w:left="1124" w:hanging="362"/>
      </w:pPr>
      <w:rPr>
        <w:rFonts w:hint="default"/>
        <w:lang w:val="en-US" w:eastAsia="en-US" w:bidi="ar-SA"/>
      </w:rPr>
    </w:lvl>
    <w:lvl w:ilvl="2" w:tplc="538A6E98">
      <w:numFmt w:val="bullet"/>
      <w:lvlText w:val="•"/>
      <w:lvlJc w:val="left"/>
      <w:pPr>
        <w:ind w:left="1891" w:hanging="362"/>
      </w:pPr>
      <w:rPr>
        <w:rFonts w:hint="default"/>
        <w:lang w:val="en-US" w:eastAsia="en-US" w:bidi="ar-SA"/>
      </w:rPr>
    </w:lvl>
    <w:lvl w:ilvl="3" w:tplc="2270A328">
      <w:numFmt w:val="bullet"/>
      <w:lvlText w:val="•"/>
      <w:lvlJc w:val="left"/>
      <w:pPr>
        <w:ind w:left="2658" w:hanging="362"/>
      </w:pPr>
      <w:rPr>
        <w:rFonts w:hint="default"/>
        <w:lang w:val="en-US" w:eastAsia="en-US" w:bidi="ar-SA"/>
      </w:rPr>
    </w:lvl>
    <w:lvl w:ilvl="4" w:tplc="C89EE376">
      <w:numFmt w:val="bullet"/>
      <w:lvlText w:val="•"/>
      <w:lvlJc w:val="left"/>
      <w:pPr>
        <w:ind w:left="3426" w:hanging="362"/>
      </w:pPr>
      <w:rPr>
        <w:rFonts w:hint="default"/>
        <w:lang w:val="en-US" w:eastAsia="en-US" w:bidi="ar-SA"/>
      </w:rPr>
    </w:lvl>
    <w:lvl w:ilvl="5" w:tplc="C298E664">
      <w:numFmt w:val="bullet"/>
      <w:lvlText w:val="•"/>
      <w:lvlJc w:val="left"/>
      <w:pPr>
        <w:ind w:left="4193" w:hanging="362"/>
      </w:pPr>
      <w:rPr>
        <w:rFonts w:hint="default"/>
        <w:lang w:val="en-US" w:eastAsia="en-US" w:bidi="ar-SA"/>
      </w:rPr>
    </w:lvl>
    <w:lvl w:ilvl="6" w:tplc="421479D8">
      <w:numFmt w:val="bullet"/>
      <w:lvlText w:val="•"/>
      <w:lvlJc w:val="left"/>
      <w:pPr>
        <w:ind w:left="4960" w:hanging="362"/>
      </w:pPr>
      <w:rPr>
        <w:rFonts w:hint="default"/>
        <w:lang w:val="en-US" w:eastAsia="en-US" w:bidi="ar-SA"/>
      </w:rPr>
    </w:lvl>
    <w:lvl w:ilvl="7" w:tplc="F682957C">
      <w:numFmt w:val="bullet"/>
      <w:lvlText w:val="•"/>
      <w:lvlJc w:val="left"/>
      <w:pPr>
        <w:ind w:left="5728" w:hanging="362"/>
      </w:pPr>
      <w:rPr>
        <w:rFonts w:hint="default"/>
        <w:lang w:val="en-US" w:eastAsia="en-US" w:bidi="ar-SA"/>
      </w:rPr>
    </w:lvl>
    <w:lvl w:ilvl="8" w:tplc="5AB65B0C">
      <w:numFmt w:val="bullet"/>
      <w:lvlText w:val="•"/>
      <w:lvlJc w:val="left"/>
      <w:pPr>
        <w:ind w:left="6495" w:hanging="362"/>
      </w:pPr>
      <w:rPr>
        <w:rFonts w:hint="default"/>
        <w:lang w:val="en-US" w:eastAsia="en-US" w:bidi="ar-SA"/>
      </w:rPr>
    </w:lvl>
  </w:abstractNum>
  <w:abstractNum w:abstractNumId="17" w15:restartNumberingAfterBreak="0">
    <w:nsid w:val="6D471E4B"/>
    <w:multiLevelType w:val="hybridMultilevel"/>
    <w:tmpl w:val="22B8720C"/>
    <w:lvl w:ilvl="0" w:tplc="04090019">
      <w:start w:val="1"/>
      <w:numFmt w:val="lowerLetter"/>
      <w:lvlText w:val="%1."/>
      <w:lvlJc w:val="left"/>
      <w:pPr>
        <w:ind w:left="820" w:hanging="360"/>
      </w:pPr>
      <w:rPr>
        <w:rFonts w:hint="default"/>
        <w:b w:val="0"/>
        <w:bCs w:val="0"/>
        <w:i w:val="0"/>
        <w:iCs w:val="0"/>
        <w:spacing w:val="-1"/>
        <w:w w:val="100"/>
        <w:sz w:val="24"/>
        <w:szCs w:val="24"/>
        <w:lang w:val="en-US" w:eastAsia="en-US" w:bidi="ar-SA"/>
      </w:rPr>
    </w:lvl>
    <w:lvl w:ilvl="1" w:tplc="6326399A">
      <w:numFmt w:val="bullet"/>
      <w:lvlText w:val="•"/>
      <w:lvlJc w:val="left"/>
      <w:pPr>
        <w:ind w:left="1806" w:hanging="360"/>
      </w:pPr>
      <w:rPr>
        <w:rFonts w:hint="default"/>
        <w:lang w:val="en-US" w:eastAsia="en-US" w:bidi="ar-SA"/>
      </w:rPr>
    </w:lvl>
    <w:lvl w:ilvl="2" w:tplc="37EE1560">
      <w:numFmt w:val="bullet"/>
      <w:lvlText w:val="•"/>
      <w:lvlJc w:val="left"/>
      <w:pPr>
        <w:ind w:left="2792" w:hanging="360"/>
      </w:pPr>
      <w:rPr>
        <w:rFonts w:hint="default"/>
        <w:lang w:val="en-US" w:eastAsia="en-US" w:bidi="ar-SA"/>
      </w:rPr>
    </w:lvl>
    <w:lvl w:ilvl="3" w:tplc="5DAE4794">
      <w:numFmt w:val="bullet"/>
      <w:lvlText w:val="•"/>
      <w:lvlJc w:val="left"/>
      <w:pPr>
        <w:ind w:left="3778" w:hanging="360"/>
      </w:pPr>
      <w:rPr>
        <w:rFonts w:hint="default"/>
        <w:lang w:val="en-US" w:eastAsia="en-US" w:bidi="ar-SA"/>
      </w:rPr>
    </w:lvl>
    <w:lvl w:ilvl="4" w:tplc="548862D0">
      <w:numFmt w:val="bullet"/>
      <w:lvlText w:val="•"/>
      <w:lvlJc w:val="left"/>
      <w:pPr>
        <w:ind w:left="4764" w:hanging="360"/>
      </w:pPr>
      <w:rPr>
        <w:rFonts w:hint="default"/>
        <w:lang w:val="en-US" w:eastAsia="en-US" w:bidi="ar-SA"/>
      </w:rPr>
    </w:lvl>
    <w:lvl w:ilvl="5" w:tplc="2A7C6564">
      <w:numFmt w:val="bullet"/>
      <w:lvlText w:val="•"/>
      <w:lvlJc w:val="left"/>
      <w:pPr>
        <w:ind w:left="5750" w:hanging="360"/>
      </w:pPr>
      <w:rPr>
        <w:rFonts w:hint="default"/>
        <w:lang w:val="en-US" w:eastAsia="en-US" w:bidi="ar-SA"/>
      </w:rPr>
    </w:lvl>
    <w:lvl w:ilvl="6" w:tplc="38CC72B4">
      <w:numFmt w:val="bullet"/>
      <w:lvlText w:val="•"/>
      <w:lvlJc w:val="left"/>
      <w:pPr>
        <w:ind w:left="6736" w:hanging="360"/>
      </w:pPr>
      <w:rPr>
        <w:rFonts w:hint="default"/>
        <w:lang w:val="en-US" w:eastAsia="en-US" w:bidi="ar-SA"/>
      </w:rPr>
    </w:lvl>
    <w:lvl w:ilvl="7" w:tplc="E0EEB16C">
      <w:numFmt w:val="bullet"/>
      <w:lvlText w:val="•"/>
      <w:lvlJc w:val="left"/>
      <w:pPr>
        <w:ind w:left="7722" w:hanging="360"/>
      </w:pPr>
      <w:rPr>
        <w:rFonts w:hint="default"/>
        <w:lang w:val="en-US" w:eastAsia="en-US" w:bidi="ar-SA"/>
      </w:rPr>
    </w:lvl>
    <w:lvl w:ilvl="8" w:tplc="2168E682">
      <w:numFmt w:val="bullet"/>
      <w:lvlText w:val="•"/>
      <w:lvlJc w:val="left"/>
      <w:pPr>
        <w:ind w:left="8708" w:hanging="360"/>
      </w:pPr>
      <w:rPr>
        <w:rFonts w:hint="default"/>
        <w:lang w:val="en-US" w:eastAsia="en-US" w:bidi="ar-SA"/>
      </w:rPr>
    </w:lvl>
  </w:abstractNum>
  <w:abstractNum w:abstractNumId="18" w15:restartNumberingAfterBreak="0">
    <w:nsid w:val="6D6B676F"/>
    <w:multiLevelType w:val="hybridMultilevel"/>
    <w:tmpl w:val="D3F6FFD8"/>
    <w:lvl w:ilvl="0" w:tplc="04090001">
      <w:start w:val="1"/>
      <w:numFmt w:val="bullet"/>
      <w:lvlText w:val=""/>
      <w:lvlJc w:val="left"/>
      <w:pPr>
        <w:ind w:left="3600" w:hanging="360"/>
      </w:pPr>
      <w:rPr>
        <w:rFonts w:ascii="Symbol" w:hAnsi="Symbol" w:hint="default"/>
      </w:rPr>
    </w:lvl>
    <w:lvl w:ilvl="1" w:tplc="04090003" w:tentative="1">
      <w:start w:val="1"/>
      <w:numFmt w:val="bullet"/>
      <w:lvlText w:val="o"/>
      <w:lvlJc w:val="left"/>
      <w:pPr>
        <w:ind w:left="4320" w:hanging="360"/>
      </w:pPr>
      <w:rPr>
        <w:rFonts w:ascii="Courier New" w:hAnsi="Courier New" w:cs="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cs="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cs="Courier New" w:hint="default"/>
      </w:rPr>
    </w:lvl>
    <w:lvl w:ilvl="8" w:tplc="04090005" w:tentative="1">
      <w:start w:val="1"/>
      <w:numFmt w:val="bullet"/>
      <w:lvlText w:val=""/>
      <w:lvlJc w:val="left"/>
      <w:pPr>
        <w:ind w:left="9360" w:hanging="360"/>
      </w:pPr>
      <w:rPr>
        <w:rFonts w:ascii="Wingdings" w:hAnsi="Wingdings" w:hint="default"/>
      </w:rPr>
    </w:lvl>
  </w:abstractNum>
  <w:num w:numId="1" w16cid:durableId="249432604">
    <w:abstractNumId w:val="17"/>
  </w:num>
  <w:num w:numId="2" w16cid:durableId="1950771724">
    <w:abstractNumId w:val="7"/>
  </w:num>
  <w:num w:numId="3" w16cid:durableId="632902790">
    <w:abstractNumId w:val="6"/>
  </w:num>
  <w:num w:numId="4" w16cid:durableId="1504781821">
    <w:abstractNumId w:val="16"/>
  </w:num>
  <w:num w:numId="5" w16cid:durableId="619653596">
    <w:abstractNumId w:val="5"/>
  </w:num>
  <w:num w:numId="6" w16cid:durableId="491945357">
    <w:abstractNumId w:val="10"/>
  </w:num>
  <w:num w:numId="7" w16cid:durableId="1373533478">
    <w:abstractNumId w:val="1"/>
  </w:num>
  <w:num w:numId="8" w16cid:durableId="631256264">
    <w:abstractNumId w:val="8"/>
  </w:num>
  <w:num w:numId="9" w16cid:durableId="370113339">
    <w:abstractNumId w:val="3"/>
  </w:num>
  <w:num w:numId="10" w16cid:durableId="1767506422">
    <w:abstractNumId w:val="11"/>
  </w:num>
  <w:num w:numId="11" w16cid:durableId="1008408443">
    <w:abstractNumId w:val="0"/>
  </w:num>
  <w:num w:numId="12" w16cid:durableId="40902468">
    <w:abstractNumId w:val="13"/>
  </w:num>
  <w:num w:numId="13" w16cid:durableId="1255358554">
    <w:abstractNumId w:val="9"/>
  </w:num>
  <w:num w:numId="14" w16cid:durableId="1052581002">
    <w:abstractNumId w:val="15"/>
  </w:num>
  <w:num w:numId="15" w16cid:durableId="922181772">
    <w:abstractNumId w:val="2"/>
  </w:num>
  <w:num w:numId="16" w16cid:durableId="2069381992">
    <w:abstractNumId w:val="12"/>
  </w:num>
  <w:num w:numId="17" w16cid:durableId="1449543857">
    <w:abstractNumId w:val="18"/>
  </w:num>
  <w:num w:numId="18" w16cid:durableId="1884096062">
    <w:abstractNumId w:val="4"/>
  </w:num>
  <w:num w:numId="19" w16cid:durableId="141593367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4607"/>
    <w:rsid w:val="00006CDF"/>
    <w:rsid w:val="00011BB2"/>
    <w:rsid w:val="00021551"/>
    <w:rsid w:val="000271B0"/>
    <w:rsid w:val="000347E4"/>
    <w:rsid w:val="000441C0"/>
    <w:rsid w:val="000529FD"/>
    <w:rsid w:val="00054B9D"/>
    <w:rsid w:val="0005720B"/>
    <w:rsid w:val="000634DD"/>
    <w:rsid w:val="00067C8D"/>
    <w:rsid w:val="0007123A"/>
    <w:rsid w:val="0009601B"/>
    <w:rsid w:val="000C7808"/>
    <w:rsid w:val="000C797E"/>
    <w:rsid w:val="000E34E3"/>
    <w:rsid w:val="000F142C"/>
    <w:rsid w:val="000F3048"/>
    <w:rsid w:val="00111B68"/>
    <w:rsid w:val="00116EC4"/>
    <w:rsid w:val="00121664"/>
    <w:rsid w:val="00122FF2"/>
    <w:rsid w:val="001273DE"/>
    <w:rsid w:val="001360CE"/>
    <w:rsid w:val="0014008B"/>
    <w:rsid w:val="00162DE5"/>
    <w:rsid w:val="001A588E"/>
    <w:rsid w:val="001A7A51"/>
    <w:rsid w:val="001D1509"/>
    <w:rsid w:val="001D7F48"/>
    <w:rsid w:val="001E4E96"/>
    <w:rsid w:val="001E6D14"/>
    <w:rsid w:val="00201E85"/>
    <w:rsid w:val="00201ED0"/>
    <w:rsid w:val="00206521"/>
    <w:rsid w:val="00206A04"/>
    <w:rsid w:val="00216A51"/>
    <w:rsid w:val="00255BF8"/>
    <w:rsid w:val="002603CD"/>
    <w:rsid w:val="002769E3"/>
    <w:rsid w:val="002842BD"/>
    <w:rsid w:val="002916EA"/>
    <w:rsid w:val="002B69CE"/>
    <w:rsid w:val="002D0ACF"/>
    <w:rsid w:val="002D6C21"/>
    <w:rsid w:val="002E0947"/>
    <w:rsid w:val="002E4EB2"/>
    <w:rsid w:val="002E7F9F"/>
    <w:rsid w:val="002F0C7C"/>
    <w:rsid w:val="002F6DD0"/>
    <w:rsid w:val="00333662"/>
    <w:rsid w:val="00334E81"/>
    <w:rsid w:val="00354C52"/>
    <w:rsid w:val="00365A7D"/>
    <w:rsid w:val="003737D9"/>
    <w:rsid w:val="00390DEE"/>
    <w:rsid w:val="003A213B"/>
    <w:rsid w:val="003A42AA"/>
    <w:rsid w:val="003A607B"/>
    <w:rsid w:val="003C66D8"/>
    <w:rsid w:val="003D52E3"/>
    <w:rsid w:val="003D6655"/>
    <w:rsid w:val="003E373D"/>
    <w:rsid w:val="003E50D0"/>
    <w:rsid w:val="003E6C16"/>
    <w:rsid w:val="004049A6"/>
    <w:rsid w:val="004204A4"/>
    <w:rsid w:val="004341B8"/>
    <w:rsid w:val="004511C1"/>
    <w:rsid w:val="004836EF"/>
    <w:rsid w:val="00485791"/>
    <w:rsid w:val="004E0D32"/>
    <w:rsid w:val="004E34D4"/>
    <w:rsid w:val="005154D2"/>
    <w:rsid w:val="0051623A"/>
    <w:rsid w:val="00544046"/>
    <w:rsid w:val="00554863"/>
    <w:rsid w:val="005565B7"/>
    <w:rsid w:val="005702E1"/>
    <w:rsid w:val="005776BF"/>
    <w:rsid w:val="005C1DF4"/>
    <w:rsid w:val="005C37F1"/>
    <w:rsid w:val="005C658B"/>
    <w:rsid w:val="005C72FD"/>
    <w:rsid w:val="005F6DB0"/>
    <w:rsid w:val="0060576E"/>
    <w:rsid w:val="00612A4F"/>
    <w:rsid w:val="00635D74"/>
    <w:rsid w:val="00636777"/>
    <w:rsid w:val="006429CD"/>
    <w:rsid w:val="006437C2"/>
    <w:rsid w:val="0064741B"/>
    <w:rsid w:val="00650B75"/>
    <w:rsid w:val="00656EAF"/>
    <w:rsid w:val="00660702"/>
    <w:rsid w:val="00684508"/>
    <w:rsid w:val="00686F9A"/>
    <w:rsid w:val="00692A94"/>
    <w:rsid w:val="00694421"/>
    <w:rsid w:val="006A4F76"/>
    <w:rsid w:val="006A64AD"/>
    <w:rsid w:val="006B09C8"/>
    <w:rsid w:val="006B09E7"/>
    <w:rsid w:val="006B6110"/>
    <w:rsid w:val="006C0015"/>
    <w:rsid w:val="006D2F6A"/>
    <w:rsid w:val="006D61A1"/>
    <w:rsid w:val="006F1D74"/>
    <w:rsid w:val="007063A9"/>
    <w:rsid w:val="00706F12"/>
    <w:rsid w:val="007143E6"/>
    <w:rsid w:val="00715F7B"/>
    <w:rsid w:val="00725D61"/>
    <w:rsid w:val="00742441"/>
    <w:rsid w:val="00750B32"/>
    <w:rsid w:val="00754160"/>
    <w:rsid w:val="00757A50"/>
    <w:rsid w:val="007A3FC7"/>
    <w:rsid w:val="007B030D"/>
    <w:rsid w:val="007B2AD4"/>
    <w:rsid w:val="007C5D83"/>
    <w:rsid w:val="007D13E0"/>
    <w:rsid w:val="007D2983"/>
    <w:rsid w:val="007D38F3"/>
    <w:rsid w:val="007D4779"/>
    <w:rsid w:val="007F50B8"/>
    <w:rsid w:val="0082622B"/>
    <w:rsid w:val="00861F52"/>
    <w:rsid w:val="00870C73"/>
    <w:rsid w:val="008916FC"/>
    <w:rsid w:val="0089291A"/>
    <w:rsid w:val="00893A73"/>
    <w:rsid w:val="008A2DDC"/>
    <w:rsid w:val="008B417C"/>
    <w:rsid w:val="008B742D"/>
    <w:rsid w:val="008E0254"/>
    <w:rsid w:val="008F3015"/>
    <w:rsid w:val="008F3507"/>
    <w:rsid w:val="008F38E6"/>
    <w:rsid w:val="00912D98"/>
    <w:rsid w:val="00914503"/>
    <w:rsid w:val="0092116B"/>
    <w:rsid w:val="0093218A"/>
    <w:rsid w:val="00946641"/>
    <w:rsid w:val="00947452"/>
    <w:rsid w:val="009870ED"/>
    <w:rsid w:val="009A5D2F"/>
    <w:rsid w:val="009B14B0"/>
    <w:rsid w:val="009C54D5"/>
    <w:rsid w:val="009E4487"/>
    <w:rsid w:val="009E74F2"/>
    <w:rsid w:val="009F7E04"/>
    <w:rsid w:val="00A006B0"/>
    <w:rsid w:val="00A1260C"/>
    <w:rsid w:val="00A1409B"/>
    <w:rsid w:val="00A305A0"/>
    <w:rsid w:val="00A30CDE"/>
    <w:rsid w:val="00A30EA3"/>
    <w:rsid w:val="00A321C4"/>
    <w:rsid w:val="00A3366B"/>
    <w:rsid w:val="00A34341"/>
    <w:rsid w:val="00A454EE"/>
    <w:rsid w:val="00A45F97"/>
    <w:rsid w:val="00A65B4B"/>
    <w:rsid w:val="00AB09C2"/>
    <w:rsid w:val="00AD5396"/>
    <w:rsid w:val="00B10426"/>
    <w:rsid w:val="00B11DCD"/>
    <w:rsid w:val="00B13414"/>
    <w:rsid w:val="00B16152"/>
    <w:rsid w:val="00B21D7E"/>
    <w:rsid w:val="00B24856"/>
    <w:rsid w:val="00B4007D"/>
    <w:rsid w:val="00B67F72"/>
    <w:rsid w:val="00B75266"/>
    <w:rsid w:val="00B92EBA"/>
    <w:rsid w:val="00B9736F"/>
    <w:rsid w:val="00BC1217"/>
    <w:rsid w:val="00BD7FED"/>
    <w:rsid w:val="00C20C88"/>
    <w:rsid w:val="00C21407"/>
    <w:rsid w:val="00C25ECF"/>
    <w:rsid w:val="00C310D4"/>
    <w:rsid w:val="00C53B96"/>
    <w:rsid w:val="00C92140"/>
    <w:rsid w:val="00CA0043"/>
    <w:rsid w:val="00CA4614"/>
    <w:rsid w:val="00CB107A"/>
    <w:rsid w:val="00CB6B43"/>
    <w:rsid w:val="00CC445B"/>
    <w:rsid w:val="00CC6944"/>
    <w:rsid w:val="00CD29F5"/>
    <w:rsid w:val="00CD35FA"/>
    <w:rsid w:val="00CE1DE8"/>
    <w:rsid w:val="00CF30B3"/>
    <w:rsid w:val="00CF37E4"/>
    <w:rsid w:val="00D53D1D"/>
    <w:rsid w:val="00D57C89"/>
    <w:rsid w:val="00D63721"/>
    <w:rsid w:val="00D73CCC"/>
    <w:rsid w:val="00D745C6"/>
    <w:rsid w:val="00DA204C"/>
    <w:rsid w:val="00DC16BC"/>
    <w:rsid w:val="00DD2655"/>
    <w:rsid w:val="00DE3999"/>
    <w:rsid w:val="00DE4A2E"/>
    <w:rsid w:val="00E1351C"/>
    <w:rsid w:val="00E23810"/>
    <w:rsid w:val="00E36051"/>
    <w:rsid w:val="00E5095A"/>
    <w:rsid w:val="00E5532B"/>
    <w:rsid w:val="00E56A02"/>
    <w:rsid w:val="00E61B3C"/>
    <w:rsid w:val="00E61D39"/>
    <w:rsid w:val="00E638D7"/>
    <w:rsid w:val="00E75A7E"/>
    <w:rsid w:val="00E77140"/>
    <w:rsid w:val="00EA6ED5"/>
    <w:rsid w:val="00EB6AA0"/>
    <w:rsid w:val="00EC54DD"/>
    <w:rsid w:val="00EC6E80"/>
    <w:rsid w:val="00EC76DF"/>
    <w:rsid w:val="00EE7926"/>
    <w:rsid w:val="00F049B4"/>
    <w:rsid w:val="00F12CF3"/>
    <w:rsid w:val="00F130B0"/>
    <w:rsid w:val="00F54B3F"/>
    <w:rsid w:val="00F73128"/>
    <w:rsid w:val="00F768D1"/>
    <w:rsid w:val="00F81DA1"/>
    <w:rsid w:val="00F9045B"/>
    <w:rsid w:val="00F9390A"/>
    <w:rsid w:val="00F97ACB"/>
    <w:rsid w:val="00FB4607"/>
    <w:rsid w:val="00FC5376"/>
    <w:rsid w:val="00FE15E0"/>
    <w:rsid w:val="00FE54C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DE94185"/>
  <w15:docId w15:val="{8F3F3B34-FEEC-4D9E-BB71-BA5A7136B9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Narrow" w:eastAsia="Arial Narrow" w:hAnsi="Arial Narrow" w:cs="Arial Narrow"/>
    </w:rPr>
  </w:style>
  <w:style w:type="paragraph" w:styleId="Heading1">
    <w:name w:val="heading 1"/>
    <w:basedOn w:val="Normal"/>
    <w:uiPriority w:val="9"/>
    <w:qFormat/>
    <w:pPr>
      <w:ind w:left="100"/>
      <w:outlineLvl w:val="0"/>
    </w:pPr>
    <w:rPr>
      <w:b/>
      <w:bCs/>
      <w:sz w:val="24"/>
      <w:szCs w:val="24"/>
      <w:u w:val="single" w:color="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34"/>
    <w:qFormat/>
    <w:pPr>
      <w:ind w:left="820" w:hanging="360"/>
    </w:pPr>
  </w:style>
  <w:style w:type="paragraph" w:customStyle="1" w:styleId="TableParagraph">
    <w:name w:val="Table Paragraph"/>
    <w:basedOn w:val="Normal"/>
    <w:uiPriority w:val="1"/>
    <w:qFormat/>
    <w:pPr>
      <w:ind w:left="845"/>
    </w:pPr>
  </w:style>
  <w:style w:type="paragraph" w:styleId="Header">
    <w:name w:val="header"/>
    <w:basedOn w:val="Normal"/>
    <w:link w:val="HeaderChar"/>
    <w:rsid w:val="00201E85"/>
    <w:pPr>
      <w:widowControl/>
      <w:tabs>
        <w:tab w:val="center" w:pos="4320"/>
        <w:tab w:val="right" w:pos="8640"/>
      </w:tabs>
      <w:autoSpaceDE/>
      <w:autoSpaceDN/>
    </w:pPr>
    <w:rPr>
      <w:rFonts w:ascii="Arial" w:eastAsia="Times New Roman" w:hAnsi="Arial" w:cs="Times New Roman"/>
      <w:sz w:val="24"/>
      <w:szCs w:val="24"/>
    </w:rPr>
  </w:style>
  <w:style w:type="character" w:customStyle="1" w:styleId="HeaderChar">
    <w:name w:val="Header Char"/>
    <w:basedOn w:val="DefaultParagraphFont"/>
    <w:link w:val="Header"/>
    <w:rsid w:val="00201E85"/>
    <w:rPr>
      <w:rFonts w:ascii="Arial" w:eastAsia="Times New Roman" w:hAnsi="Arial" w:cs="Times New Roman"/>
      <w:sz w:val="24"/>
      <w:szCs w:val="24"/>
    </w:rPr>
  </w:style>
  <w:style w:type="paragraph" w:styleId="Footer">
    <w:name w:val="footer"/>
    <w:basedOn w:val="Normal"/>
    <w:link w:val="FooterChar"/>
    <w:uiPriority w:val="99"/>
    <w:unhideWhenUsed/>
    <w:rsid w:val="00201E85"/>
    <w:pPr>
      <w:tabs>
        <w:tab w:val="center" w:pos="4680"/>
        <w:tab w:val="right" w:pos="9360"/>
      </w:tabs>
    </w:pPr>
  </w:style>
  <w:style w:type="character" w:customStyle="1" w:styleId="FooterChar">
    <w:name w:val="Footer Char"/>
    <w:basedOn w:val="DefaultParagraphFont"/>
    <w:link w:val="Footer"/>
    <w:uiPriority w:val="99"/>
    <w:rsid w:val="00201E85"/>
    <w:rPr>
      <w:rFonts w:ascii="Arial Narrow" w:eastAsia="Arial Narrow" w:hAnsi="Arial Narrow" w:cs="Arial Narrow"/>
    </w:rPr>
  </w:style>
  <w:style w:type="table" w:styleId="TableGrid">
    <w:name w:val="Table Grid"/>
    <w:basedOn w:val="TableNormal"/>
    <w:uiPriority w:val="39"/>
    <w:rsid w:val="0012166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A454EE"/>
    <w:pPr>
      <w:widowControl/>
      <w:autoSpaceDE/>
      <w:autoSpaceDN/>
    </w:pPr>
    <w:rPr>
      <w:rFonts w:ascii="Arial Narrow" w:eastAsia="Arial Narrow" w:hAnsi="Arial Narrow" w:cs="Arial Narrow"/>
    </w:rPr>
  </w:style>
  <w:style w:type="paragraph" w:styleId="NormalWeb">
    <w:name w:val="Normal (Web)"/>
    <w:basedOn w:val="Normal"/>
    <w:uiPriority w:val="99"/>
    <w:semiHidden/>
    <w:unhideWhenUsed/>
    <w:rsid w:val="00BC1217"/>
    <w:pPr>
      <w:widowControl/>
      <w:autoSpaceDE/>
      <w:autoSpaceDN/>
      <w:spacing w:after="160" w:line="259" w:lineRule="auto"/>
    </w:pPr>
    <w:rPr>
      <w:rFonts w:ascii="Times New Roman" w:eastAsia="Calibri"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Metadata/LabelInfo.xml><?xml version="1.0" encoding="utf-8"?>
<clbl:labelList xmlns:clbl="http://schemas.microsoft.com/office/2020/mipLabelMetadata">
  <clbl:label id="{3847dec6-63b2-43f9-a6d0-58a40aaa1a10}" enabled="0" method="" siteId="{3847dec6-63b2-43f9-a6d0-58a40aaa1a10}" removed="1"/>
</clbl:labelList>
</file>

<file path=docProps/app.xml><?xml version="1.0" encoding="utf-8"?>
<Properties xmlns="http://schemas.openxmlformats.org/officeDocument/2006/extended-properties" xmlns:vt="http://schemas.openxmlformats.org/officeDocument/2006/docPropsVTypes">
  <Template>Normal</Template>
  <TotalTime>38</TotalTime>
  <Pages>4</Pages>
  <Words>1090</Words>
  <Characters>6215</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7291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Rawlins, Debra A.</dc:creator>
  <cp:lastModifiedBy>Galase, Roxanne</cp:lastModifiedBy>
  <cp:revision>41</cp:revision>
  <dcterms:created xsi:type="dcterms:W3CDTF">2023-07-14T23:34:00Z</dcterms:created>
  <dcterms:modified xsi:type="dcterms:W3CDTF">2023-07-24T21:25:00Z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2022-09-30T00:00:00Z</vt:filetime>
  </property>
  <property fmtid="{D5CDD505-2E9C-101B-9397-08002B2CF9AE}" pid="3" name="Creator">
    <vt:lpwstr>Microsoft® Word for Microsoft 365</vt:lpwstr>
  </property>
  <property fmtid="{D5CDD505-2E9C-101B-9397-08002B2CF9AE}" pid="4" name="LastSaved">
    <vt:filetime>2022-10-26T00:00:00Z</vt:filetime>
  </property>
  <property fmtid="{D5CDD505-2E9C-101B-9397-08002B2CF9AE}" pid="5" name="Producer">
    <vt:lpwstr>Microsoft® Word for Microsoft 365</vt:lpwstr>
  </property>
</Properties>
</file>